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79" w:rsidRDefault="00FD5E59" w:rsidP="00C754E6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FD5E59">
        <w:rPr>
          <w:rFonts w:ascii="Arial" w:hAnsi="Arial" w:cs="Arial"/>
          <w:sz w:val="24"/>
          <w:szCs w:val="24"/>
        </w:rPr>
        <w:t>Опубликовано в информационном бюллетене «</w:t>
      </w:r>
      <w:proofErr w:type="spellStart"/>
      <w:r w:rsidRPr="00FD5E59">
        <w:rPr>
          <w:rFonts w:ascii="Arial" w:hAnsi="Arial" w:cs="Arial"/>
          <w:sz w:val="24"/>
          <w:szCs w:val="24"/>
        </w:rPr>
        <w:t>Чернопенский</w:t>
      </w:r>
      <w:proofErr w:type="spellEnd"/>
      <w:r w:rsidRPr="00FD5E59">
        <w:rPr>
          <w:rFonts w:ascii="Arial" w:hAnsi="Arial" w:cs="Arial"/>
          <w:sz w:val="24"/>
          <w:szCs w:val="24"/>
        </w:rPr>
        <w:t xml:space="preserve"> вестник» №7 от 04.05.2021 года</w:t>
      </w:r>
    </w:p>
    <w:p w:rsidR="00C754E6" w:rsidRPr="00FD5E59" w:rsidRDefault="00C754E6" w:rsidP="00C754E6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C754E6" w:rsidRPr="007550A4" w:rsidRDefault="00C754E6" w:rsidP="00C754E6">
      <w:pPr>
        <w:tabs>
          <w:tab w:val="left" w:pos="990"/>
        </w:tabs>
        <w:autoSpaceDN w:val="0"/>
        <w:spacing w:after="0"/>
        <w:textAlignment w:val="baseline"/>
        <w:rPr>
          <w:rFonts w:ascii="Arial" w:eastAsia="Times New Roman" w:hAnsi="Arial" w:cs="Arial"/>
          <w:kern w:val="3"/>
          <w:sz w:val="24"/>
          <w:lang w:eastAsia="ru-RU" w:bidi="hi-IN"/>
        </w:rPr>
      </w:pPr>
      <w:r w:rsidRPr="007550A4">
        <w:rPr>
          <w:rFonts w:ascii="Arial" w:eastAsia="Times New Roman" w:hAnsi="Arial" w:cs="Arial"/>
          <w:kern w:val="3"/>
          <w:sz w:val="24"/>
          <w:lang w:eastAsia="ru-RU" w:bidi="hi-IN"/>
        </w:rPr>
        <w:t>КОСТРОМСКАЯ ОБЛАСТЬ</w:t>
      </w:r>
    </w:p>
    <w:p w:rsidR="00C754E6" w:rsidRPr="007550A4" w:rsidRDefault="00C754E6" w:rsidP="00C754E6">
      <w:pPr>
        <w:autoSpaceDN w:val="0"/>
        <w:spacing w:after="0" w:line="100" w:lineRule="atLeast"/>
        <w:textAlignment w:val="baseline"/>
        <w:rPr>
          <w:rFonts w:ascii="Arial" w:eastAsia="Times New Roman" w:hAnsi="Arial" w:cs="Arial"/>
          <w:kern w:val="3"/>
          <w:sz w:val="24"/>
          <w:lang w:eastAsia="ru-RU" w:bidi="hi-IN"/>
        </w:rPr>
      </w:pPr>
      <w:r w:rsidRPr="007550A4">
        <w:rPr>
          <w:rFonts w:ascii="Arial" w:eastAsia="Times New Roman" w:hAnsi="Arial" w:cs="Arial"/>
          <w:kern w:val="3"/>
          <w:sz w:val="24"/>
          <w:lang w:eastAsia="ru-RU" w:bidi="hi-IN"/>
        </w:rPr>
        <w:t>КОСТРОМСКОЙ МУНИЦИПАЛЬНЫЙ РАЙОН</w:t>
      </w:r>
    </w:p>
    <w:p w:rsidR="00C754E6" w:rsidRPr="007550A4" w:rsidRDefault="00C754E6" w:rsidP="00C754E6">
      <w:pPr>
        <w:autoSpaceDN w:val="0"/>
        <w:spacing w:after="0" w:line="100" w:lineRule="atLeast"/>
        <w:textAlignment w:val="baseline"/>
        <w:rPr>
          <w:rFonts w:ascii="Arial" w:eastAsia="Times New Roman" w:hAnsi="Arial" w:cs="Arial"/>
          <w:kern w:val="3"/>
          <w:sz w:val="24"/>
          <w:lang w:eastAsia="ru-RU" w:bidi="hi-IN"/>
        </w:rPr>
      </w:pPr>
      <w:r w:rsidRPr="007550A4">
        <w:rPr>
          <w:rFonts w:ascii="Arial" w:eastAsia="Times New Roman" w:hAnsi="Arial" w:cs="Arial"/>
          <w:kern w:val="3"/>
          <w:sz w:val="24"/>
          <w:lang w:eastAsia="ru-RU" w:bidi="hi-IN"/>
        </w:rPr>
        <w:t>СОВЕТ ДЕПУТАТОВ</w:t>
      </w:r>
    </w:p>
    <w:p w:rsidR="00C754E6" w:rsidRPr="007550A4" w:rsidRDefault="00C754E6" w:rsidP="00C754E6">
      <w:pPr>
        <w:autoSpaceDN w:val="0"/>
        <w:spacing w:after="0" w:line="100" w:lineRule="atLeast"/>
        <w:textAlignment w:val="baseline"/>
        <w:rPr>
          <w:rFonts w:ascii="Arial" w:eastAsia="Times New Roman" w:hAnsi="Arial" w:cs="Arial"/>
          <w:kern w:val="3"/>
          <w:sz w:val="24"/>
          <w:lang w:eastAsia="ru-RU" w:bidi="hi-IN"/>
        </w:rPr>
      </w:pPr>
      <w:r w:rsidRPr="007550A4">
        <w:rPr>
          <w:rFonts w:ascii="Arial" w:eastAsia="Times New Roman" w:hAnsi="Arial" w:cs="Arial"/>
          <w:kern w:val="3"/>
          <w:sz w:val="24"/>
          <w:lang w:eastAsia="ru-RU" w:bidi="hi-IN"/>
        </w:rPr>
        <w:t>ЧЕРНОПЕНСКОГО СЕЛЬСКОГО ПОСЕЛЕНИЯ</w:t>
      </w:r>
    </w:p>
    <w:p w:rsidR="00C754E6" w:rsidRPr="00CC5980" w:rsidRDefault="00C754E6" w:rsidP="00C754E6">
      <w:pPr>
        <w:autoSpaceDN w:val="0"/>
        <w:spacing w:after="0" w:line="100" w:lineRule="atLeast"/>
        <w:textAlignment w:val="baseline"/>
        <w:rPr>
          <w:rFonts w:ascii="Arial" w:eastAsia="Times New Roman" w:hAnsi="Arial" w:cs="Arial"/>
          <w:caps/>
          <w:kern w:val="3"/>
          <w:sz w:val="24"/>
          <w:lang w:eastAsia="ru-RU" w:bidi="hi-IN"/>
        </w:rPr>
      </w:pPr>
      <w:r w:rsidRPr="00CC5980">
        <w:rPr>
          <w:rFonts w:ascii="Arial" w:eastAsia="Times New Roman" w:hAnsi="Arial" w:cs="Arial"/>
          <w:caps/>
          <w:kern w:val="3"/>
          <w:sz w:val="24"/>
          <w:lang w:eastAsia="ru-RU" w:bidi="hi-IN"/>
        </w:rPr>
        <w:t>третьего созыва</w:t>
      </w:r>
    </w:p>
    <w:p w:rsidR="00C754E6" w:rsidRDefault="00C754E6" w:rsidP="00C754E6">
      <w:pPr>
        <w:autoSpaceDN w:val="0"/>
        <w:spacing w:after="0" w:line="100" w:lineRule="atLeast"/>
        <w:textAlignment w:val="baseline"/>
        <w:rPr>
          <w:rFonts w:ascii="Arial" w:eastAsia="Times New Roman" w:hAnsi="Arial" w:cs="Arial"/>
          <w:kern w:val="3"/>
          <w:sz w:val="24"/>
          <w:lang w:eastAsia="ru-RU" w:bidi="hi-IN"/>
        </w:rPr>
      </w:pPr>
    </w:p>
    <w:p w:rsidR="00C754E6" w:rsidRDefault="00C754E6" w:rsidP="00C754E6">
      <w:pPr>
        <w:autoSpaceDN w:val="0"/>
        <w:spacing w:after="0" w:line="100" w:lineRule="atLeast"/>
        <w:textAlignment w:val="baseline"/>
        <w:rPr>
          <w:rFonts w:ascii="Arial" w:eastAsia="Times New Roman" w:hAnsi="Arial" w:cs="Arial"/>
          <w:kern w:val="3"/>
          <w:sz w:val="24"/>
          <w:lang w:eastAsia="ru-RU" w:bidi="hi-IN"/>
        </w:rPr>
      </w:pPr>
      <w:r>
        <w:rPr>
          <w:rFonts w:ascii="Arial" w:eastAsia="Times New Roman" w:hAnsi="Arial" w:cs="Arial"/>
          <w:kern w:val="3"/>
          <w:sz w:val="24"/>
          <w:lang w:eastAsia="ru-RU" w:bidi="hi-IN"/>
        </w:rPr>
        <w:t>РЕШЕНИ</w:t>
      </w:r>
      <w:r w:rsidRPr="007550A4">
        <w:rPr>
          <w:rFonts w:ascii="Arial" w:eastAsia="Times New Roman" w:hAnsi="Arial" w:cs="Arial"/>
          <w:kern w:val="3"/>
          <w:sz w:val="24"/>
          <w:lang w:eastAsia="ru-RU" w:bidi="hi-IN"/>
        </w:rPr>
        <w:t>Е</w:t>
      </w:r>
    </w:p>
    <w:p w:rsidR="00C754E6" w:rsidRPr="007550A4" w:rsidRDefault="00C754E6" w:rsidP="00C754E6">
      <w:pPr>
        <w:autoSpaceDN w:val="0"/>
        <w:spacing w:after="0" w:line="100" w:lineRule="atLeast"/>
        <w:textAlignment w:val="baseline"/>
        <w:rPr>
          <w:rFonts w:ascii="Arial" w:eastAsia="Times New Roman" w:hAnsi="Arial" w:cs="Arial"/>
          <w:kern w:val="3"/>
          <w:sz w:val="24"/>
          <w:lang w:eastAsia="ru-RU" w:bidi="hi-IN"/>
        </w:rPr>
      </w:pPr>
    </w:p>
    <w:p w:rsidR="00FD5E59" w:rsidRPr="00125680" w:rsidRDefault="00FD5E59" w:rsidP="00C754E6">
      <w:pPr>
        <w:autoSpaceDN w:val="0"/>
        <w:spacing w:after="0"/>
        <w:jc w:val="both"/>
        <w:rPr>
          <w:rFonts w:ascii="Arial" w:eastAsia="Calibri" w:hAnsi="Arial" w:cs="Arial"/>
          <w:caps/>
          <w:sz w:val="24"/>
          <w:szCs w:val="24"/>
          <w:lang w:eastAsia="ar-SA"/>
        </w:rPr>
      </w:pPr>
      <w:r w:rsidRPr="00125680">
        <w:rPr>
          <w:rFonts w:ascii="Arial" w:eastAsia="Calibri" w:hAnsi="Arial" w:cs="Arial"/>
          <w:caps/>
          <w:sz w:val="24"/>
          <w:szCs w:val="24"/>
          <w:lang w:eastAsia="ar-SA"/>
        </w:rPr>
        <w:t>29 апреля 2021 года № 16</w:t>
      </w:r>
      <w:r w:rsidR="00C754E6" w:rsidRPr="00125680">
        <w:rPr>
          <w:rFonts w:ascii="Arial" w:eastAsia="Calibri" w:hAnsi="Arial" w:cs="Arial"/>
          <w:caps/>
          <w:sz w:val="24"/>
          <w:szCs w:val="24"/>
          <w:lang w:eastAsia="ar-SA"/>
        </w:rPr>
        <w:t xml:space="preserve"> </w:t>
      </w:r>
      <w:r w:rsidRPr="00125680">
        <w:rPr>
          <w:rFonts w:ascii="Arial" w:eastAsia="Calibri" w:hAnsi="Arial" w:cs="Arial"/>
          <w:caps/>
          <w:sz w:val="24"/>
          <w:szCs w:val="24"/>
          <w:lang w:eastAsia="ar-SA"/>
        </w:rPr>
        <w:t>п. Сухоногово</w:t>
      </w:r>
      <w:bookmarkStart w:id="0" w:name="_GoBack"/>
      <w:bookmarkEnd w:id="0"/>
    </w:p>
    <w:p w:rsidR="00FD5E59" w:rsidRDefault="00FD5E59" w:rsidP="00C754E6">
      <w:pPr>
        <w:autoSpaceDN w:val="0"/>
        <w:spacing w:after="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C754E6" w:rsidRPr="00F35E0E" w:rsidRDefault="00C754E6" w:rsidP="00C754E6">
      <w:pPr>
        <w:autoSpaceDN w:val="0"/>
        <w:spacing w:after="0"/>
        <w:jc w:val="both"/>
        <w:textAlignment w:val="baseline"/>
        <w:rPr>
          <w:rFonts w:ascii="Arial" w:hAnsi="Arial" w:cs="Arial"/>
          <w:caps/>
          <w:kern w:val="3"/>
          <w:sz w:val="24"/>
          <w:szCs w:val="24"/>
          <w:lang w:eastAsia="ru-RU"/>
        </w:rPr>
      </w:pPr>
      <w:r w:rsidRPr="00F35E0E">
        <w:rPr>
          <w:rFonts w:ascii="Arial" w:hAnsi="Arial" w:cs="Arial"/>
          <w:caps/>
          <w:kern w:val="3"/>
          <w:sz w:val="24"/>
          <w:szCs w:val="24"/>
          <w:lang w:eastAsia="ru-RU"/>
        </w:rPr>
        <w:t>О на</w:t>
      </w:r>
      <w:r w:rsidR="00F35E0E">
        <w:rPr>
          <w:rFonts w:ascii="Arial" w:hAnsi="Arial" w:cs="Arial"/>
          <w:caps/>
          <w:kern w:val="3"/>
          <w:sz w:val="24"/>
          <w:szCs w:val="24"/>
          <w:lang w:eastAsia="ru-RU"/>
        </w:rPr>
        <w:t xml:space="preserve">значении публичных слушаний об </w:t>
      </w:r>
      <w:r w:rsidRPr="00F35E0E">
        <w:rPr>
          <w:rFonts w:ascii="Arial" w:hAnsi="Arial" w:cs="Arial"/>
          <w:caps/>
          <w:kern w:val="3"/>
          <w:sz w:val="24"/>
          <w:szCs w:val="24"/>
          <w:lang w:eastAsia="ru-RU"/>
        </w:rPr>
        <w:t>исполнении бюджета Чернопенского сельского поселения за 2020 год.</w:t>
      </w:r>
    </w:p>
    <w:p w:rsidR="00C754E6" w:rsidRDefault="00C754E6" w:rsidP="00F35E0E">
      <w:pPr>
        <w:autoSpaceDE w:val="0"/>
        <w:autoSpaceDN w:val="0"/>
        <w:spacing w:after="0"/>
        <w:ind w:firstLine="709"/>
        <w:jc w:val="both"/>
        <w:rPr>
          <w:rFonts w:ascii="Arial" w:hAnsi="Arial" w:cs="Arial"/>
          <w:kern w:val="3"/>
          <w:sz w:val="24"/>
          <w:szCs w:val="24"/>
          <w:lang w:eastAsia="ru-RU"/>
        </w:rPr>
      </w:pPr>
    </w:p>
    <w:p w:rsidR="00FD5E59" w:rsidRPr="00F35E0E" w:rsidRDefault="00C754E6" w:rsidP="00F35E0E">
      <w:pPr>
        <w:autoSpaceDE w:val="0"/>
        <w:autoSpaceDN w:val="0"/>
        <w:spacing w:after="0"/>
        <w:ind w:firstLine="709"/>
        <w:jc w:val="both"/>
        <w:rPr>
          <w:rFonts w:ascii="Arial" w:hAnsi="Arial" w:cs="Arial"/>
          <w:kern w:val="3"/>
          <w:sz w:val="24"/>
          <w:szCs w:val="24"/>
        </w:rPr>
      </w:pPr>
      <w:proofErr w:type="gramStart"/>
      <w:r>
        <w:rPr>
          <w:rFonts w:ascii="Arial" w:hAnsi="Arial" w:cs="Arial"/>
          <w:kern w:val="3"/>
          <w:sz w:val="24"/>
          <w:szCs w:val="24"/>
          <w:lang w:eastAsia="ru-RU"/>
        </w:rPr>
        <w:t xml:space="preserve">В соответствии </w:t>
      </w:r>
      <w:r w:rsidR="00FD5E59" w:rsidRPr="00FD5E59">
        <w:rPr>
          <w:rFonts w:ascii="Arial" w:hAnsi="Arial" w:cs="Arial"/>
          <w:kern w:val="3"/>
          <w:sz w:val="24"/>
          <w:szCs w:val="24"/>
          <w:lang w:eastAsia="ru-RU"/>
        </w:rPr>
        <w:t>со ст. 28 Федерального закона от 06.10.2003 г. № 131-ФЗ «Об общих принципах организации местного самоуправления в Российской Федерации», с Уставом МО Чернопенское сельское поселение, Положения о бюджетном процессе в муниципальном образовании Чернопенское сельское поселение, а также Положением «О публичных слушаниях» Чернопенского се</w:t>
      </w:r>
      <w:r w:rsidR="00F35E0E">
        <w:rPr>
          <w:rFonts w:ascii="Arial" w:hAnsi="Arial" w:cs="Arial"/>
          <w:kern w:val="3"/>
          <w:sz w:val="24"/>
          <w:szCs w:val="24"/>
          <w:lang w:eastAsia="ru-RU"/>
        </w:rPr>
        <w:t xml:space="preserve">льского поселения </w:t>
      </w:r>
      <w:r w:rsidR="00FD5E59" w:rsidRPr="00FD5E59">
        <w:rPr>
          <w:rFonts w:ascii="Arial" w:hAnsi="Arial" w:cs="Arial"/>
          <w:kern w:val="3"/>
          <w:sz w:val="24"/>
          <w:szCs w:val="24"/>
          <w:lang w:eastAsia="ru-RU"/>
        </w:rPr>
        <w:t>д</w:t>
      </w:r>
      <w:r w:rsidR="00F35E0E">
        <w:rPr>
          <w:rFonts w:ascii="Arial" w:hAnsi="Arial" w:cs="Arial"/>
          <w:kern w:val="3"/>
          <w:sz w:val="24"/>
          <w:szCs w:val="24"/>
          <w:lang w:eastAsia="ru-RU"/>
        </w:rPr>
        <w:t>ля отчета об исполнении бюджета</w:t>
      </w:r>
      <w:r w:rsidR="00FD5E59" w:rsidRPr="00FD5E59">
        <w:rPr>
          <w:rFonts w:ascii="Arial" w:hAnsi="Arial" w:cs="Arial"/>
          <w:kern w:val="3"/>
          <w:sz w:val="24"/>
          <w:szCs w:val="24"/>
          <w:lang w:eastAsia="ru-RU"/>
        </w:rPr>
        <w:t xml:space="preserve"> муниципального образования Чернопенское сельское поселение за 2020 год для жителей</w:t>
      </w:r>
      <w:proofErr w:type="gramEnd"/>
      <w:r w:rsidR="00FD5E59" w:rsidRPr="00FD5E59">
        <w:rPr>
          <w:rFonts w:ascii="Arial" w:hAnsi="Arial" w:cs="Arial"/>
          <w:kern w:val="3"/>
          <w:sz w:val="24"/>
          <w:szCs w:val="24"/>
          <w:lang w:eastAsia="ru-RU"/>
        </w:rPr>
        <w:t xml:space="preserve"> сельского поселения, </w:t>
      </w:r>
      <w:r w:rsidR="00FD5E59" w:rsidRPr="00FD5E59">
        <w:rPr>
          <w:rFonts w:ascii="Arial" w:hAnsi="Arial" w:cs="Arial"/>
          <w:kern w:val="3"/>
          <w:sz w:val="24"/>
          <w:szCs w:val="24"/>
        </w:rPr>
        <w:t xml:space="preserve">Чернопенского сельского поселения Костромского муниципального района Костромской области третьего </w:t>
      </w:r>
      <w:r w:rsidR="00F35E0E">
        <w:rPr>
          <w:rFonts w:ascii="Arial" w:hAnsi="Arial" w:cs="Arial"/>
          <w:kern w:val="3"/>
          <w:sz w:val="24"/>
          <w:szCs w:val="24"/>
        </w:rPr>
        <w:t xml:space="preserve">созыва </w:t>
      </w:r>
      <w:r w:rsidR="00FD5E59" w:rsidRPr="00FD5E59">
        <w:rPr>
          <w:rFonts w:ascii="Arial" w:hAnsi="Arial" w:cs="Arial"/>
          <w:kern w:val="3"/>
          <w:sz w:val="24"/>
          <w:szCs w:val="24"/>
        </w:rPr>
        <w:t>РЕШИЛ:</w:t>
      </w:r>
    </w:p>
    <w:p w:rsidR="00FD5E59" w:rsidRPr="00FD5E59" w:rsidRDefault="00FD5E59" w:rsidP="00F35E0E">
      <w:pPr>
        <w:autoSpaceDN w:val="0"/>
        <w:spacing w:after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fa-IR" w:bidi="fa-IR"/>
        </w:rPr>
      </w:pPr>
      <w:r w:rsidRPr="00FD5E59">
        <w:rPr>
          <w:rFonts w:ascii="Arial" w:eastAsia="Andale Sans UI" w:hAnsi="Arial" w:cs="Arial"/>
          <w:kern w:val="3"/>
          <w:sz w:val="24"/>
          <w:szCs w:val="24"/>
          <w:lang w:eastAsia="fa-IR" w:bidi="fa-IR"/>
        </w:rPr>
        <w:t>1. Назначить проведение публи</w:t>
      </w:r>
      <w:r w:rsidR="00F35E0E">
        <w:rPr>
          <w:rFonts w:ascii="Arial" w:eastAsia="Andale Sans UI" w:hAnsi="Arial" w:cs="Arial"/>
          <w:kern w:val="3"/>
          <w:sz w:val="24"/>
          <w:szCs w:val="24"/>
          <w:lang w:eastAsia="fa-IR" w:bidi="fa-IR"/>
        </w:rPr>
        <w:t>чных слушаний на тему «Отчет об</w:t>
      </w:r>
      <w:r w:rsidRPr="00FD5E59">
        <w:rPr>
          <w:rFonts w:ascii="Arial" w:eastAsia="Andale Sans UI" w:hAnsi="Arial" w:cs="Arial"/>
          <w:kern w:val="3"/>
          <w:sz w:val="24"/>
          <w:szCs w:val="24"/>
          <w:lang w:eastAsia="fa-IR" w:bidi="fa-IR"/>
        </w:rPr>
        <w:t xml:space="preserve"> исполнении бюджета МО Чернопенское сельское поселение Костромского муниципального района Костромской области за 2020 год» для жителей сельского поселения</w:t>
      </w:r>
      <w:r w:rsidR="00F35E0E">
        <w:rPr>
          <w:rFonts w:ascii="Arial" w:eastAsia="Andale Sans UI" w:hAnsi="Arial" w:cs="Arial"/>
          <w:kern w:val="3"/>
          <w:sz w:val="24"/>
          <w:szCs w:val="24"/>
          <w:lang w:eastAsia="fa-IR" w:bidi="fa-IR"/>
        </w:rPr>
        <w:t xml:space="preserve"> на 19 мая </w:t>
      </w:r>
      <w:r w:rsidRPr="00FD5E59">
        <w:rPr>
          <w:rFonts w:ascii="Arial" w:eastAsia="Andale Sans UI" w:hAnsi="Arial" w:cs="Arial"/>
          <w:kern w:val="3"/>
          <w:sz w:val="24"/>
          <w:szCs w:val="24"/>
          <w:lang w:eastAsia="fa-IR" w:bidi="fa-IR"/>
        </w:rPr>
        <w:t>2021 года в</w:t>
      </w:r>
      <w:r w:rsidR="00F35E0E">
        <w:rPr>
          <w:rFonts w:ascii="Arial" w:eastAsia="Andale Sans UI" w:hAnsi="Arial" w:cs="Arial"/>
          <w:kern w:val="3"/>
          <w:sz w:val="24"/>
          <w:szCs w:val="24"/>
          <w:lang w:eastAsia="fa-IR" w:bidi="fa-IR"/>
        </w:rPr>
        <w:t xml:space="preserve"> 16-00 часов МКУ ЦКМ</w:t>
      </w:r>
      <w:r w:rsidRPr="00FD5E59">
        <w:rPr>
          <w:rFonts w:ascii="Arial" w:eastAsia="Andale Sans UI" w:hAnsi="Arial" w:cs="Arial"/>
          <w:kern w:val="3"/>
          <w:sz w:val="24"/>
          <w:szCs w:val="24"/>
          <w:lang w:eastAsia="fa-IR" w:bidi="fa-IR"/>
        </w:rPr>
        <w:t xml:space="preserve"> «Сухоноговский», по адресу: пл. </w:t>
      </w:r>
      <w:proofErr w:type="gramStart"/>
      <w:r w:rsidRPr="00FD5E59">
        <w:rPr>
          <w:rFonts w:ascii="Arial" w:eastAsia="Andale Sans UI" w:hAnsi="Arial" w:cs="Arial"/>
          <w:kern w:val="3"/>
          <w:sz w:val="24"/>
          <w:szCs w:val="24"/>
          <w:lang w:eastAsia="fa-IR" w:bidi="fa-IR"/>
        </w:rPr>
        <w:t>Советская</w:t>
      </w:r>
      <w:proofErr w:type="gramEnd"/>
      <w:r w:rsidRPr="00FD5E59">
        <w:rPr>
          <w:rFonts w:ascii="Arial" w:eastAsia="Andale Sans UI" w:hAnsi="Arial" w:cs="Arial"/>
          <w:kern w:val="3"/>
          <w:sz w:val="24"/>
          <w:szCs w:val="24"/>
          <w:lang w:eastAsia="fa-IR" w:bidi="fa-IR"/>
        </w:rPr>
        <w:t>, 4.</w:t>
      </w:r>
    </w:p>
    <w:p w:rsidR="00F35E0E" w:rsidRDefault="00FD5E59" w:rsidP="00F35E0E">
      <w:pPr>
        <w:tabs>
          <w:tab w:val="left" w:pos="400"/>
        </w:tabs>
        <w:autoSpaceDN w:val="0"/>
        <w:spacing w:after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fa-IR" w:bidi="fa-IR"/>
        </w:rPr>
      </w:pPr>
      <w:r w:rsidRPr="00FD5E59">
        <w:rPr>
          <w:rFonts w:ascii="Arial" w:eastAsia="Andale Sans UI" w:hAnsi="Arial" w:cs="Arial"/>
          <w:kern w:val="3"/>
          <w:sz w:val="24"/>
          <w:szCs w:val="24"/>
          <w:lang w:eastAsia="fa-IR" w:bidi="fa-IR"/>
        </w:rPr>
        <w:t>2. Утвердить следующ</w:t>
      </w:r>
      <w:r w:rsidR="00F35E0E">
        <w:rPr>
          <w:rFonts w:ascii="Arial" w:eastAsia="Andale Sans UI" w:hAnsi="Arial" w:cs="Arial"/>
          <w:kern w:val="3"/>
          <w:sz w:val="24"/>
          <w:szCs w:val="24"/>
          <w:lang w:eastAsia="fa-IR" w:bidi="fa-IR"/>
        </w:rPr>
        <w:t>ую программу публичных слушаний</w:t>
      </w:r>
    </w:p>
    <w:p w:rsidR="00FD5E59" w:rsidRPr="00FD5E59" w:rsidRDefault="00FD5E59" w:rsidP="00F35E0E">
      <w:pPr>
        <w:tabs>
          <w:tab w:val="left" w:pos="400"/>
        </w:tabs>
        <w:autoSpaceDN w:val="0"/>
        <w:spacing w:after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fa-IR" w:bidi="fa-IR"/>
        </w:rPr>
      </w:pPr>
      <w:r w:rsidRPr="00FD5E59">
        <w:rPr>
          <w:rFonts w:ascii="Arial" w:eastAsia="Andale Sans UI" w:hAnsi="Arial" w:cs="Arial"/>
          <w:kern w:val="3"/>
          <w:sz w:val="24"/>
          <w:szCs w:val="24"/>
          <w:lang w:eastAsia="fa-IR" w:bidi="fa-IR"/>
        </w:rPr>
        <w:t>2.1. Заслушивание  отчета администрации Чернопенского сельского поселения Костромского муниципального</w:t>
      </w:r>
      <w:r w:rsidR="00F35E0E">
        <w:rPr>
          <w:rFonts w:ascii="Arial" w:eastAsia="Andale Sans UI" w:hAnsi="Arial" w:cs="Arial"/>
          <w:kern w:val="3"/>
          <w:sz w:val="24"/>
          <w:szCs w:val="24"/>
          <w:lang w:eastAsia="fa-IR" w:bidi="fa-IR"/>
        </w:rPr>
        <w:t xml:space="preserve"> района Костромской области об </w:t>
      </w:r>
      <w:r w:rsidRPr="00FD5E59">
        <w:rPr>
          <w:rFonts w:ascii="Arial" w:eastAsia="Andale Sans UI" w:hAnsi="Arial" w:cs="Arial"/>
          <w:kern w:val="3"/>
          <w:sz w:val="24"/>
          <w:szCs w:val="24"/>
          <w:lang w:eastAsia="fa-IR" w:bidi="fa-IR"/>
        </w:rPr>
        <w:t>исполнении бюджета МО Чернопенское сельское поселение Костромского муниципального района Костромской области за 2019 год.</w:t>
      </w:r>
    </w:p>
    <w:p w:rsidR="00FD5E59" w:rsidRPr="00FD5E59" w:rsidRDefault="00FD5E59" w:rsidP="00F35E0E">
      <w:pPr>
        <w:tabs>
          <w:tab w:val="left" w:pos="1820"/>
        </w:tabs>
        <w:autoSpaceDN w:val="0"/>
        <w:spacing w:after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fa-IR" w:bidi="fa-IR"/>
        </w:rPr>
      </w:pPr>
      <w:r w:rsidRPr="00FD5E59">
        <w:rPr>
          <w:rFonts w:ascii="Arial" w:eastAsia="Andale Sans UI" w:hAnsi="Arial" w:cs="Arial"/>
          <w:kern w:val="3"/>
          <w:sz w:val="24"/>
          <w:szCs w:val="24"/>
          <w:lang w:eastAsia="fa-IR" w:bidi="fa-IR"/>
        </w:rPr>
        <w:t>2.2. Обсуждение проекта резолюции публичных слушаний.</w:t>
      </w:r>
    </w:p>
    <w:p w:rsidR="00FD5E59" w:rsidRPr="00FD5E59" w:rsidRDefault="00FD5E59" w:rsidP="00F35E0E">
      <w:pPr>
        <w:tabs>
          <w:tab w:val="left" w:pos="1820"/>
        </w:tabs>
        <w:autoSpaceDN w:val="0"/>
        <w:spacing w:after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fa-IR" w:bidi="fa-IR"/>
        </w:rPr>
      </w:pPr>
      <w:r w:rsidRPr="00FD5E59">
        <w:rPr>
          <w:rFonts w:ascii="Arial" w:eastAsia="Andale Sans UI" w:hAnsi="Arial" w:cs="Arial"/>
          <w:kern w:val="3"/>
          <w:sz w:val="24"/>
          <w:szCs w:val="24"/>
          <w:lang w:eastAsia="fa-IR" w:bidi="fa-IR"/>
        </w:rPr>
        <w:t>2.3. Принятие резолюции публичных слушаний.</w:t>
      </w:r>
    </w:p>
    <w:p w:rsidR="00FD5E59" w:rsidRPr="00FD5E59" w:rsidRDefault="00FD5E59" w:rsidP="00F35E0E">
      <w:pPr>
        <w:tabs>
          <w:tab w:val="left" w:pos="1040"/>
        </w:tabs>
        <w:autoSpaceDN w:val="0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FD5E59">
        <w:rPr>
          <w:rFonts w:ascii="Arial" w:eastAsia="Andale Sans UI" w:hAnsi="Arial" w:cs="Arial"/>
          <w:kern w:val="3"/>
          <w:sz w:val="24"/>
          <w:szCs w:val="24"/>
          <w:lang w:eastAsia="fa-IR" w:bidi="fa-IR"/>
        </w:rPr>
        <w:t xml:space="preserve">3. Образовать оргкомитет </w:t>
      </w:r>
      <w:proofErr w:type="spellStart"/>
      <w:r w:rsidRPr="00FD5E59">
        <w:rPr>
          <w:rFonts w:ascii="Arial" w:eastAsia="Andale Sans UI" w:hAnsi="Arial" w:cs="Arial"/>
          <w:kern w:val="3"/>
          <w:sz w:val="24"/>
          <w:szCs w:val="24"/>
          <w:lang w:val="de-DE" w:eastAsia="fa-IR" w:bidi="fa-IR"/>
        </w:rPr>
        <w:t>публичных</w:t>
      </w:r>
      <w:proofErr w:type="spellEnd"/>
      <w:r w:rsidRPr="00FD5E59">
        <w:rPr>
          <w:rFonts w:ascii="Arial" w:eastAsia="Andale Sans UI" w:hAnsi="Arial" w:cs="Arial"/>
          <w:kern w:val="3"/>
          <w:sz w:val="24"/>
          <w:szCs w:val="24"/>
          <w:lang w:val="de-DE" w:eastAsia="fa-IR" w:bidi="fa-IR"/>
        </w:rPr>
        <w:t xml:space="preserve"> </w:t>
      </w:r>
      <w:proofErr w:type="spellStart"/>
      <w:r w:rsidRPr="00FD5E59">
        <w:rPr>
          <w:rFonts w:ascii="Arial" w:eastAsia="Andale Sans UI" w:hAnsi="Arial" w:cs="Arial"/>
          <w:kern w:val="3"/>
          <w:sz w:val="24"/>
          <w:szCs w:val="24"/>
          <w:lang w:val="de-DE" w:eastAsia="fa-IR" w:bidi="fa-IR"/>
        </w:rPr>
        <w:t>слушаний</w:t>
      </w:r>
      <w:proofErr w:type="spellEnd"/>
      <w:r w:rsidRPr="00FD5E59">
        <w:rPr>
          <w:rFonts w:ascii="Arial" w:eastAsia="Andale Sans UI" w:hAnsi="Arial" w:cs="Arial"/>
          <w:kern w:val="3"/>
          <w:sz w:val="24"/>
          <w:szCs w:val="24"/>
          <w:lang w:val="de-DE" w:eastAsia="fa-IR" w:bidi="fa-IR"/>
        </w:rPr>
        <w:t xml:space="preserve"> в </w:t>
      </w:r>
      <w:proofErr w:type="spellStart"/>
      <w:r w:rsidRPr="00FD5E59">
        <w:rPr>
          <w:rFonts w:ascii="Arial" w:eastAsia="Andale Sans UI" w:hAnsi="Arial" w:cs="Arial"/>
          <w:kern w:val="3"/>
          <w:sz w:val="24"/>
          <w:szCs w:val="24"/>
          <w:lang w:val="de-DE" w:eastAsia="fa-IR" w:bidi="fa-IR"/>
        </w:rPr>
        <w:t>составе</w:t>
      </w:r>
      <w:proofErr w:type="spellEnd"/>
      <w:r w:rsidRPr="00FD5E59">
        <w:rPr>
          <w:rFonts w:ascii="Arial" w:eastAsia="Andale Sans UI" w:hAnsi="Arial" w:cs="Arial"/>
          <w:kern w:val="3"/>
          <w:sz w:val="24"/>
          <w:szCs w:val="24"/>
          <w:lang w:val="de-DE" w:eastAsia="fa-IR" w:bidi="fa-IR"/>
        </w:rPr>
        <w:t>:</w:t>
      </w:r>
    </w:p>
    <w:p w:rsidR="00FD5E59" w:rsidRPr="00FD5E59" w:rsidRDefault="00F35E0E" w:rsidP="00F35E0E">
      <w:pPr>
        <w:tabs>
          <w:tab w:val="left" w:pos="1040"/>
        </w:tabs>
        <w:autoSpaceDN w:val="0"/>
        <w:ind w:firstLine="1038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proofErr w:type="spellStart"/>
      <w:r>
        <w:rPr>
          <w:rFonts w:ascii="Arial" w:eastAsia="Andale Sans UI" w:hAnsi="Arial" w:cs="Arial"/>
          <w:kern w:val="3"/>
          <w:sz w:val="24"/>
          <w:szCs w:val="24"/>
          <w:lang w:val="de-DE" w:eastAsia="fa-IR" w:bidi="fa-IR"/>
        </w:rPr>
        <w:t>Председатель</w:t>
      </w:r>
      <w:proofErr w:type="spellEnd"/>
      <w:r>
        <w:rPr>
          <w:rFonts w:ascii="Arial" w:eastAsia="Andale Sans UI" w:hAnsi="Arial" w:cs="Arial"/>
          <w:kern w:val="3"/>
          <w:sz w:val="24"/>
          <w:szCs w:val="24"/>
          <w:lang w:val="de-DE" w:eastAsia="fa-IR" w:bidi="fa-IR"/>
        </w:rPr>
        <w:t xml:space="preserve">: </w:t>
      </w:r>
      <w:proofErr w:type="spellStart"/>
      <w:r>
        <w:rPr>
          <w:rFonts w:ascii="Arial" w:eastAsia="Andale Sans UI" w:hAnsi="Arial" w:cs="Arial"/>
          <w:kern w:val="3"/>
          <w:sz w:val="24"/>
          <w:szCs w:val="24"/>
          <w:lang w:val="de-DE" w:eastAsia="fa-IR" w:bidi="fa-IR"/>
        </w:rPr>
        <w:t>глава</w:t>
      </w:r>
      <w:proofErr w:type="spellEnd"/>
      <w:r w:rsidR="00FD5E59" w:rsidRPr="00FD5E59">
        <w:rPr>
          <w:rFonts w:ascii="Arial" w:eastAsia="Andale Sans UI" w:hAnsi="Arial" w:cs="Arial"/>
          <w:kern w:val="3"/>
          <w:sz w:val="24"/>
          <w:szCs w:val="24"/>
          <w:lang w:val="de-DE" w:eastAsia="fa-IR" w:bidi="fa-IR"/>
        </w:rPr>
        <w:t xml:space="preserve"> Чернопенского</w:t>
      </w:r>
      <w:r>
        <w:rPr>
          <w:rFonts w:ascii="Arial" w:eastAsia="Andale Sans UI" w:hAnsi="Arial" w:cs="Arial"/>
          <w:kern w:val="3"/>
          <w:sz w:val="24"/>
          <w:szCs w:val="24"/>
          <w:lang w:eastAsia="fa-IR" w:bidi="fa-IR"/>
        </w:rPr>
        <w:t xml:space="preserve"> сельского поселения</w:t>
      </w:r>
      <w:r w:rsidR="00FD5E59" w:rsidRPr="00FD5E59">
        <w:rPr>
          <w:rFonts w:ascii="Arial" w:eastAsia="Andale Sans UI" w:hAnsi="Arial" w:cs="Arial"/>
          <w:kern w:val="3"/>
          <w:sz w:val="24"/>
          <w:szCs w:val="24"/>
          <w:lang w:val="de-DE" w:eastAsia="fa-IR" w:bidi="fa-IR"/>
        </w:rPr>
        <w:t xml:space="preserve"> </w:t>
      </w:r>
      <w:r w:rsidR="00FD5E59" w:rsidRPr="00FD5E59">
        <w:rPr>
          <w:rFonts w:ascii="Arial" w:eastAsia="Andale Sans UI" w:hAnsi="Arial" w:cs="Arial"/>
          <w:kern w:val="3"/>
          <w:sz w:val="24"/>
          <w:szCs w:val="24"/>
          <w:lang w:eastAsia="fa-IR" w:bidi="fa-IR"/>
        </w:rPr>
        <w:t xml:space="preserve">Зубова </w:t>
      </w:r>
      <w:proofErr w:type="gramStart"/>
      <w:r w:rsidR="00FD5E59" w:rsidRPr="00FD5E59">
        <w:rPr>
          <w:rFonts w:ascii="Arial" w:eastAsia="Andale Sans UI" w:hAnsi="Arial" w:cs="Arial"/>
          <w:kern w:val="3"/>
          <w:sz w:val="24"/>
          <w:szCs w:val="24"/>
          <w:lang w:eastAsia="fa-IR" w:bidi="fa-IR"/>
        </w:rPr>
        <w:t>Е.Н.</w:t>
      </w:r>
      <w:r w:rsidR="00FD5E59" w:rsidRPr="00FD5E59">
        <w:rPr>
          <w:rFonts w:ascii="Arial" w:eastAsia="Andale Sans UI" w:hAnsi="Arial" w:cs="Arial"/>
          <w:kern w:val="3"/>
          <w:sz w:val="24"/>
          <w:szCs w:val="24"/>
          <w:lang w:val="de-DE" w:eastAsia="fa-IR" w:bidi="fa-IR"/>
        </w:rPr>
        <w:t>,</w:t>
      </w:r>
      <w:proofErr w:type="gramEnd"/>
    </w:p>
    <w:p w:rsidR="00FD5E59" w:rsidRPr="00FD5E59" w:rsidRDefault="00FD5E59" w:rsidP="00F35E0E">
      <w:pPr>
        <w:tabs>
          <w:tab w:val="left" w:pos="1040"/>
        </w:tabs>
        <w:autoSpaceDN w:val="0"/>
        <w:ind w:firstLine="1038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proofErr w:type="spellStart"/>
      <w:r w:rsidRPr="00FD5E59">
        <w:rPr>
          <w:rFonts w:ascii="Arial" w:eastAsia="Andale Sans UI" w:hAnsi="Arial" w:cs="Arial"/>
          <w:kern w:val="3"/>
          <w:sz w:val="24"/>
          <w:szCs w:val="24"/>
          <w:lang w:val="de-DE" w:eastAsia="fa-IR" w:bidi="fa-IR"/>
        </w:rPr>
        <w:t>Члены</w:t>
      </w:r>
      <w:proofErr w:type="spellEnd"/>
      <w:r w:rsidRPr="00FD5E59">
        <w:rPr>
          <w:rFonts w:ascii="Arial" w:eastAsia="Andale Sans UI" w:hAnsi="Arial" w:cs="Arial"/>
          <w:kern w:val="3"/>
          <w:sz w:val="24"/>
          <w:szCs w:val="24"/>
          <w:lang w:val="de-DE" w:eastAsia="fa-IR" w:bidi="fa-IR"/>
        </w:rPr>
        <w:t xml:space="preserve">: </w:t>
      </w:r>
    </w:p>
    <w:p w:rsidR="00FD5E59" w:rsidRPr="00FD5E59" w:rsidRDefault="00FD5E59" w:rsidP="00F35E0E">
      <w:pPr>
        <w:tabs>
          <w:tab w:val="left" w:pos="1040"/>
        </w:tabs>
        <w:autoSpaceDN w:val="0"/>
        <w:ind w:firstLine="1038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fa-IR" w:bidi="fa-IR"/>
        </w:rPr>
      </w:pPr>
      <w:proofErr w:type="spellStart"/>
      <w:r w:rsidRPr="00FD5E59">
        <w:rPr>
          <w:rFonts w:ascii="Arial" w:eastAsia="Andale Sans UI" w:hAnsi="Arial" w:cs="Arial"/>
          <w:kern w:val="3"/>
          <w:sz w:val="24"/>
          <w:szCs w:val="24"/>
          <w:lang w:eastAsia="fa-IR" w:bidi="fa-IR"/>
        </w:rPr>
        <w:t>Баракова</w:t>
      </w:r>
      <w:proofErr w:type="spellEnd"/>
      <w:r w:rsidRPr="00FD5E59">
        <w:rPr>
          <w:rFonts w:ascii="Arial" w:eastAsia="Andale Sans UI" w:hAnsi="Arial" w:cs="Arial"/>
          <w:kern w:val="3"/>
          <w:sz w:val="24"/>
          <w:szCs w:val="24"/>
          <w:lang w:eastAsia="fa-IR" w:bidi="fa-IR"/>
        </w:rPr>
        <w:t xml:space="preserve"> Мария Николаевна - депутат Совета депутатов</w:t>
      </w:r>
    </w:p>
    <w:p w:rsidR="00FD5E59" w:rsidRPr="00FD5E59" w:rsidRDefault="00FD5E59" w:rsidP="00F35E0E">
      <w:pPr>
        <w:tabs>
          <w:tab w:val="left" w:pos="1040"/>
        </w:tabs>
        <w:autoSpaceDN w:val="0"/>
        <w:ind w:firstLine="1038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FD5E59">
        <w:rPr>
          <w:rFonts w:ascii="Arial" w:hAnsi="Arial" w:cs="Arial"/>
          <w:kern w:val="3"/>
          <w:sz w:val="24"/>
          <w:szCs w:val="24"/>
          <w:lang w:eastAsia="ru-RU"/>
        </w:rPr>
        <w:t xml:space="preserve">Муравьев Сергей Юрьевич </w:t>
      </w:r>
      <w:r w:rsidRPr="00FD5E59">
        <w:rPr>
          <w:rFonts w:ascii="Arial" w:eastAsia="Andale Sans UI" w:hAnsi="Arial" w:cs="Arial"/>
          <w:kern w:val="3"/>
          <w:sz w:val="24"/>
          <w:szCs w:val="24"/>
          <w:lang w:eastAsia="fa-IR" w:bidi="fa-IR"/>
        </w:rPr>
        <w:t>- депутат Совета депутатов,</w:t>
      </w:r>
    </w:p>
    <w:p w:rsidR="00FD5E59" w:rsidRPr="00FD5E59" w:rsidRDefault="00FD5E59" w:rsidP="00F35E0E">
      <w:pPr>
        <w:tabs>
          <w:tab w:val="left" w:pos="900"/>
          <w:tab w:val="left" w:pos="1040"/>
        </w:tabs>
        <w:autoSpaceDN w:val="0"/>
        <w:ind w:firstLine="1038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proofErr w:type="spellStart"/>
      <w:r w:rsidRPr="00FD5E59">
        <w:rPr>
          <w:rFonts w:ascii="Arial" w:hAnsi="Arial" w:cs="Arial"/>
          <w:kern w:val="3"/>
          <w:sz w:val="24"/>
          <w:szCs w:val="24"/>
          <w:lang w:eastAsia="ru-RU"/>
        </w:rPr>
        <w:t>Лескина</w:t>
      </w:r>
      <w:proofErr w:type="spellEnd"/>
      <w:r w:rsidRPr="00FD5E59">
        <w:rPr>
          <w:rFonts w:ascii="Arial" w:hAnsi="Arial" w:cs="Arial"/>
          <w:kern w:val="3"/>
          <w:sz w:val="24"/>
          <w:szCs w:val="24"/>
          <w:lang w:eastAsia="ru-RU"/>
        </w:rPr>
        <w:t xml:space="preserve"> Евгения Анатольевна </w:t>
      </w:r>
      <w:r w:rsidR="00F35E0E">
        <w:rPr>
          <w:rFonts w:ascii="Arial" w:eastAsia="Andale Sans UI" w:hAnsi="Arial" w:cs="Arial"/>
          <w:kern w:val="3"/>
          <w:sz w:val="24"/>
          <w:szCs w:val="24"/>
          <w:lang w:eastAsia="fa-IR" w:bidi="fa-IR"/>
        </w:rPr>
        <w:t xml:space="preserve">- </w:t>
      </w:r>
      <w:r w:rsidRPr="00FD5E59">
        <w:rPr>
          <w:rFonts w:ascii="Arial" w:eastAsia="Andale Sans UI" w:hAnsi="Arial" w:cs="Arial"/>
          <w:kern w:val="3"/>
          <w:sz w:val="24"/>
          <w:szCs w:val="24"/>
          <w:lang w:eastAsia="fa-IR" w:bidi="fa-IR"/>
        </w:rPr>
        <w:t>депутат Совета депутатов,</w:t>
      </w:r>
    </w:p>
    <w:p w:rsidR="00FD5E59" w:rsidRPr="00FD5E59" w:rsidRDefault="00FD5E59" w:rsidP="00F35E0E">
      <w:pPr>
        <w:tabs>
          <w:tab w:val="left" w:pos="1040"/>
        </w:tabs>
        <w:autoSpaceDN w:val="0"/>
        <w:ind w:firstLine="1038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FD5E59">
        <w:rPr>
          <w:rFonts w:ascii="Arial" w:eastAsia="Andale Sans UI" w:hAnsi="Arial" w:cs="Arial"/>
          <w:kern w:val="3"/>
          <w:sz w:val="24"/>
          <w:szCs w:val="24"/>
          <w:lang w:eastAsia="fa-IR" w:bidi="fa-IR"/>
        </w:rPr>
        <w:t xml:space="preserve">Кузнецова О.В. - главный экономист МКУ «ЦБ Чернопенского сельского поселения» </w:t>
      </w:r>
    </w:p>
    <w:p w:rsidR="00FD5E59" w:rsidRPr="00FD5E59" w:rsidRDefault="00FD5E59" w:rsidP="00F35E0E">
      <w:pPr>
        <w:tabs>
          <w:tab w:val="left" w:pos="1040"/>
        </w:tabs>
        <w:autoSpaceDN w:val="0"/>
        <w:ind w:firstLine="1038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fa-IR" w:bidi="fa-IR"/>
        </w:rPr>
      </w:pPr>
      <w:r w:rsidRPr="00FD5E59">
        <w:rPr>
          <w:rFonts w:ascii="Arial" w:eastAsia="Andale Sans UI" w:hAnsi="Arial" w:cs="Arial"/>
          <w:kern w:val="3"/>
          <w:sz w:val="24"/>
          <w:szCs w:val="24"/>
          <w:lang w:eastAsia="fa-IR" w:bidi="fa-IR"/>
        </w:rPr>
        <w:lastRenderedPageBreak/>
        <w:t>Секретарь: ведущий эксперт  администрации Савина Галина Владимировна.</w:t>
      </w:r>
    </w:p>
    <w:p w:rsidR="00FD5E59" w:rsidRPr="00F35E0E" w:rsidRDefault="00F35E0E" w:rsidP="00F35E0E">
      <w:pPr>
        <w:autoSpaceDN w:val="0"/>
        <w:spacing w:after="0"/>
        <w:ind w:firstLine="1038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fa-IR" w:bidi="fa-IR"/>
        </w:rPr>
      </w:pPr>
      <w:r>
        <w:rPr>
          <w:rFonts w:ascii="Arial" w:eastAsia="Andale Sans UI" w:hAnsi="Arial" w:cs="Arial"/>
          <w:kern w:val="3"/>
          <w:sz w:val="24"/>
          <w:szCs w:val="24"/>
          <w:lang w:eastAsia="fa-IR" w:bidi="fa-IR"/>
        </w:rPr>
        <w:t xml:space="preserve">4. </w:t>
      </w:r>
      <w:proofErr w:type="gramStart"/>
      <w:r>
        <w:rPr>
          <w:rFonts w:ascii="Arial" w:eastAsia="Andale Sans UI" w:hAnsi="Arial" w:cs="Arial"/>
          <w:kern w:val="3"/>
          <w:sz w:val="24"/>
          <w:szCs w:val="24"/>
          <w:lang w:eastAsia="fa-IR" w:bidi="fa-IR"/>
        </w:rPr>
        <w:t>Ознакомление с отчетом об</w:t>
      </w:r>
      <w:r w:rsidR="00FD5E59" w:rsidRPr="00FD5E59">
        <w:rPr>
          <w:rFonts w:ascii="Arial" w:eastAsia="Andale Sans UI" w:hAnsi="Arial" w:cs="Arial"/>
          <w:kern w:val="3"/>
          <w:sz w:val="24"/>
          <w:szCs w:val="24"/>
          <w:lang w:eastAsia="fa-IR" w:bidi="fa-IR"/>
        </w:rPr>
        <w:t xml:space="preserve"> исполнении бюджета МО Чернопенское сельское поселение Костромского муниципального района Костромской области за 2020 год  осуществляется в А</w:t>
      </w:r>
      <w:proofErr w:type="spellStart"/>
      <w:r>
        <w:rPr>
          <w:rFonts w:ascii="Arial" w:eastAsia="Andale Sans UI" w:hAnsi="Arial" w:cs="Arial"/>
          <w:kern w:val="3"/>
          <w:sz w:val="24"/>
          <w:szCs w:val="24"/>
          <w:lang w:val="de-DE" w:eastAsia="fa-IR" w:bidi="fa-IR"/>
        </w:rPr>
        <w:t>дминистрации</w:t>
      </w:r>
      <w:proofErr w:type="spellEnd"/>
      <w:r>
        <w:rPr>
          <w:rFonts w:ascii="Arial" w:eastAsia="Andale Sans UI" w:hAnsi="Arial" w:cs="Arial"/>
          <w:kern w:val="3"/>
          <w:sz w:val="24"/>
          <w:szCs w:val="24"/>
          <w:lang w:val="de-DE" w:eastAsia="fa-IR" w:bidi="fa-IR"/>
        </w:rPr>
        <w:t xml:space="preserve"> Чернопенского</w:t>
      </w:r>
      <w:r w:rsidR="00FD5E59" w:rsidRPr="00FD5E59">
        <w:rPr>
          <w:rFonts w:ascii="Arial" w:eastAsia="Andale Sans UI" w:hAnsi="Arial" w:cs="Arial"/>
          <w:kern w:val="3"/>
          <w:sz w:val="24"/>
          <w:szCs w:val="24"/>
          <w:lang w:eastAsia="fa-IR" w:bidi="fa-IR"/>
        </w:rPr>
        <w:t xml:space="preserve"> сельского поселения по адресу: п. </w:t>
      </w:r>
      <w:proofErr w:type="spellStart"/>
      <w:r w:rsidR="00FD5E59" w:rsidRPr="00FD5E59">
        <w:rPr>
          <w:rFonts w:ascii="Arial" w:eastAsia="Andale Sans UI" w:hAnsi="Arial" w:cs="Arial"/>
          <w:kern w:val="3"/>
          <w:sz w:val="24"/>
          <w:szCs w:val="24"/>
          <w:lang w:eastAsia="fa-IR" w:bidi="fa-IR"/>
        </w:rPr>
        <w:t>Сухоногово</w:t>
      </w:r>
      <w:proofErr w:type="spellEnd"/>
      <w:r w:rsidR="00FD5E59" w:rsidRPr="00FD5E59">
        <w:rPr>
          <w:rFonts w:ascii="Arial" w:eastAsia="Andale Sans UI" w:hAnsi="Arial" w:cs="Arial"/>
          <w:kern w:val="3"/>
          <w:sz w:val="24"/>
          <w:szCs w:val="24"/>
          <w:lang w:eastAsia="fa-IR" w:bidi="fa-IR"/>
        </w:rPr>
        <w:t>, пл. Советская, д. 3, в информационном бюллетене «</w:t>
      </w:r>
      <w:proofErr w:type="spellStart"/>
      <w:r w:rsidR="00FD5E59" w:rsidRPr="00FD5E59">
        <w:rPr>
          <w:rFonts w:ascii="Arial" w:eastAsia="Andale Sans UI" w:hAnsi="Arial" w:cs="Arial"/>
          <w:kern w:val="3"/>
          <w:sz w:val="24"/>
          <w:szCs w:val="24"/>
          <w:lang w:eastAsia="fa-IR" w:bidi="fa-IR"/>
        </w:rPr>
        <w:t>Чернопенский</w:t>
      </w:r>
      <w:proofErr w:type="spellEnd"/>
      <w:r w:rsidR="00FD5E59" w:rsidRPr="00FD5E59">
        <w:rPr>
          <w:rFonts w:ascii="Arial" w:eastAsia="Andale Sans UI" w:hAnsi="Arial" w:cs="Arial"/>
          <w:kern w:val="3"/>
          <w:sz w:val="24"/>
          <w:szCs w:val="24"/>
          <w:lang w:eastAsia="fa-IR" w:bidi="fa-IR"/>
        </w:rPr>
        <w:t xml:space="preserve"> вестник»</w:t>
      </w:r>
      <w:r w:rsidR="00FD5E59" w:rsidRPr="00FD5E59">
        <w:rPr>
          <w:rFonts w:ascii="Arial" w:eastAsia="Times New Roman" w:hAnsi="Arial" w:cs="Arial"/>
          <w:color w:val="000000"/>
          <w:kern w:val="3"/>
          <w:sz w:val="24"/>
          <w:szCs w:val="24"/>
          <w:lang w:eastAsia="ru-RU" w:bidi="fa-IR"/>
        </w:rPr>
        <w:t xml:space="preserve"> </w:t>
      </w:r>
      <w:r w:rsidR="00FD5E59" w:rsidRPr="00FD5E59">
        <w:rPr>
          <w:rFonts w:ascii="Arial" w:eastAsia="Andale Sans UI" w:hAnsi="Arial" w:cs="Arial"/>
          <w:color w:val="000000"/>
          <w:kern w:val="3"/>
          <w:sz w:val="24"/>
          <w:szCs w:val="24"/>
          <w:lang w:eastAsia="fa-IR" w:bidi="fa-IR"/>
        </w:rPr>
        <w:t>и на официальном сайте администрации Чернопенского сельского поселения  - «www.chernopenskoe.ru» в сети «Интернет».</w:t>
      </w:r>
      <w:proofErr w:type="gramEnd"/>
    </w:p>
    <w:p w:rsidR="00FD5E59" w:rsidRPr="00FD5E59" w:rsidRDefault="00F35E0E" w:rsidP="00F35E0E">
      <w:pPr>
        <w:tabs>
          <w:tab w:val="left" w:pos="1060"/>
        </w:tabs>
        <w:autoSpaceDN w:val="0"/>
        <w:spacing w:after="0"/>
        <w:ind w:firstLine="1038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>
        <w:rPr>
          <w:rFonts w:ascii="Arial" w:eastAsia="Andale Sans UI" w:hAnsi="Arial" w:cs="Arial"/>
          <w:kern w:val="3"/>
          <w:sz w:val="24"/>
          <w:szCs w:val="24"/>
          <w:lang w:eastAsia="fa-IR" w:bidi="fa-IR"/>
        </w:rPr>
        <w:t xml:space="preserve">5. </w:t>
      </w:r>
      <w:proofErr w:type="gramStart"/>
      <w:r>
        <w:rPr>
          <w:rFonts w:ascii="Arial" w:eastAsia="Andale Sans UI" w:hAnsi="Arial" w:cs="Arial"/>
          <w:kern w:val="3"/>
          <w:sz w:val="24"/>
          <w:szCs w:val="24"/>
          <w:lang w:eastAsia="fa-IR" w:bidi="fa-IR"/>
        </w:rPr>
        <w:t xml:space="preserve">Установить, что вопросы </w:t>
      </w:r>
      <w:r w:rsidR="00FD5E59" w:rsidRPr="00FD5E59">
        <w:rPr>
          <w:rFonts w:ascii="Arial" w:eastAsia="Andale Sans UI" w:hAnsi="Arial" w:cs="Arial"/>
          <w:kern w:val="3"/>
          <w:sz w:val="24"/>
          <w:szCs w:val="24"/>
          <w:lang w:eastAsia="fa-IR" w:bidi="fa-IR"/>
        </w:rPr>
        <w:t>и предложения на публи</w:t>
      </w:r>
      <w:r w:rsidR="002A13C7">
        <w:rPr>
          <w:rFonts w:ascii="Arial" w:eastAsia="Andale Sans UI" w:hAnsi="Arial" w:cs="Arial"/>
          <w:kern w:val="3"/>
          <w:sz w:val="24"/>
          <w:szCs w:val="24"/>
          <w:lang w:eastAsia="fa-IR" w:bidi="fa-IR"/>
        </w:rPr>
        <w:t>чные слушания на тему «Отчет об</w:t>
      </w:r>
      <w:r w:rsidR="00FD5E59" w:rsidRPr="00FD5E59">
        <w:rPr>
          <w:rFonts w:ascii="Arial" w:eastAsia="Andale Sans UI" w:hAnsi="Arial" w:cs="Arial"/>
          <w:kern w:val="3"/>
          <w:sz w:val="24"/>
          <w:szCs w:val="24"/>
          <w:lang w:eastAsia="fa-IR" w:bidi="fa-IR"/>
        </w:rPr>
        <w:t xml:space="preserve"> исполнении бюджета МО Чернопенское сельское поселение Костромского муниципального района Ко</w:t>
      </w:r>
      <w:r>
        <w:rPr>
          <w:rFonts w:ascii="Arial" w:eastAsia="Andale Sans UI" w:hAnsi="Arial" w:cs="Arial"/>
          <w:kern w:val="3"/>
          <w:sz w:val="24"/>
          <w:szCs w:val="24"/>
          <w:lang w:eastAsia="fa-IR" w:bidi="fa-IR"/>
        </w:rPr>
        <w:t xml:space="preserve">стромской области за 2020 год» </w:t>
      </w:r>
      <w:r w:rsidR="00FD5E59" w:rsidRPr="00FD5E59">
        <w:rPr>
          <w:rFonts w:ascii="Arial" w:eastAsia="Andale Sans UI" w:hAnsi="Arial" w:cs="Arial"/>
          <w:kern w:val="3"/>
          <w:sz w:val="24"/>
          <w:szCs w:val="24"/>
          <w:lang w:eastAsia="fa-IR" w:bidi="fa-IR"/>
        </w:rPr>
        <w:t>принимаются в А</w:t>
      </w:r>
      <w:proofErr w:type="spellStart"/>
      <w:r w:rsidR="00FD5E59" w:rsidRPr="00FD5E59">
        <w:rPr>
          <w:rFonts w:ascii="Arial" w:eastAsia="Andale Sans UI" w:hAnsi="Arial" w:cs="Arial"/>
          <w:kern w:val="3"/>
          <w:sz w:val="24"/>
          <w:szCs w:val="24"/>
          <w:lang w:val="de-DE" w:eastAsia="fa-IR" w:bidi="fa-IR"/>
        </w:rPr>
        <w:t>дминистрации</w:t>
      </w:r>
      <w:proofErr w:type="spellEnd"/>
      <w:r w:rsidR="00FD5E59" w:rsidRPr="00FD5E59">
        <w:rPr>
          <w:rFonts w:ascii="Arial" w:eastAsia="Andale Sans UI" w:hAnsi="Arial" w:cs="Arial"/>
          <w:kern w:val="3"/>
          <w:sz w:val="24"/>
          <w:szCs w:val="24"/>
          <w:lang w:val="de-DE" w:eastAsia="fa-IR" w:bidi="fa-IR"/>
        </w:rPr>
        <w:t xml:space="preserve"> Чернопенского</w:t>
      </w:r>
      <w:r>
        <w:rPr>
          <w:rFonts w:ascii="Arial" w:eastAsia="Andale Sans UI" w:hAnsi="Arial" w:cs="Arial"/>
          <w:kern w:val="3"/>
          <w:sz w:val="24"/>
          <w:szCs w:val="24"/>
          <w:lang w:eastAsia="fa-IR" w:bidi="fa-IR"/>
        </w:rPr>
        <w:t xml:space="preserve"> сельского поселения до 18 мая </w:t>
      </w:r>
      <w:r w:rsidR="00FD5E59" w:rsidRPr="00FD5E59">
        <w:rPr>
          <w:rFonts w:ascii="Arial" w:eastAsia="Andale Sans UI" w:hAnsi="Arial" w:cs="Arial"/>
          <w:kern w:val="3"/>
          <w:sz w:val="24"/>
          <w:szCs w:val="24"/>
          <w:lang w:eastAsia="fa-IR" w:bidi="fa-IR"/>
        </w:rPr>
        <w:t xml:space="preserve">2021 года </w:t>
      </w:r>
      <w:r w:rsidR="00FD5E59" w:rsidRPr="00FD5E59">
        <w:rPr>
          <w:rFonts w:ascii="Arial" w:eastAsia="Andale Sans UI" w:hAnsi="Arial" w:cs="Arial"/>
          <w:kern w:val="3"/>
          <w:sz w:val="24"/>
          <w:szCs w:val="24"/>
          <w:lang w:val="de-DE" w:eastAsia="fa-IR" w:bidi="fa-IR"/>
        </w:rPr>
        <w:t xml:space="preserve"> </w:t>
      </w:r>
      <w:r w:rsidR="00FD5E59" w:rsidRPr="00FD5E59">
        <w:rPr>
          <w:rFonts w:ascii="Arial" w:eastAsia="Andale Sans UI" w:hAnsi="Arial" w:cs="Arial"/>
          <w:kern w:val="3"/>
          <w:sz w:val="24"/>
          <w:szCs w:val="24"/>
          <w:lang w:eastAsia="fa-IR" w:bidi="fa-IR"/>
        </w:rPr>
        <w:t xml:space="preserve">по адресу: п. </w:t>
      </w:r>
      <w:proofErr w:type="spellStart"/>
      <w:r w:rsidR="00FD5E59" w:rsidRPr="00FD5E59">
        <w:rPr>
          <w:rFonts w:ascii="Arial" w:eastAsia="Andale Sans UI" w:hAnsi="Arial" w:cs="Arial"/>
          <w:kern w:val="3"/>
          <w:sz w:val="24"/>
          <w:szCs w:val="24"/>
          <w:lang w:eastAsia="fa-IR" w:bidi="fa-IR"/>
        </w:rPr>
        <w:t>Сухоногово</w:t>
      </w:r>
      <w:proofErr w:type="spellEnd"/>
      <w:r w:rsidR="00FD5E59" w:rsidRPr="00FD5E59">
        <w:rPr>
          <w:rFonts w:ascii="Arial" w:eastAsia="Andale Sans UI" w:hAnsi="Arial" w:cs="Arial"/>
          <w:kern w:val="3"/>
          <w:sz w:val="24"/>
          <w:szCs w:val="24"/>
          <w:lang w:eastAsia="fa-IR" w:bidi="fa-IR"/>
        </w:rPr>
        <w:t>, пл. Советская, д. 3 с 9 00 до 16 00;</w:t>
      </w:r>
      <w:proofErr w:type="gramEnd"/>
      <w:r w:rsidR="00FD5E59" w:rsidRPr="00FD5E59">
        <w:rPr>
          <w:rFonts w:ascii="Arial" w:eastAsia="Andale Sans UI" w:hAnsi="Arial" w:cs="Arial"/>
          <w:kern w:val="3"/>
          <w:sz w:val="24"/>
          <w:szCs w:val="24"/>
          <w:lang w:eastAsia="fa-IR" w:bidi="fa-IR"/>
        </w:rPr>
        <w:t xml:space="preserve"> телефон (4942) 66-46-25; 66-49-63.</w:t>
      </w:r>
    </w:p>
    <w:p w:rsidR="00FD5E59" w:rsidRPr="00FD5E59" w:rsidRDefault="00FD5E59" w:rsidP="00F35E0E">
      <w:pPr>
        <w:tabs>
          <w:tab w:val="left" w:pos="567"/>
        </w:tabs>
        <w:autoSpaceDN w:val="0"/>
        <w:spacing w:after="0"/>
        <w:ind w:firstLine="1038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FD5E59">
        <w:rPr>
          <w:rFonts w:ascii="Arial" w:hAnsi="Arial" w:cs="Arial"/>
          <w:kern w:val="3"/>
          <w:sz w:val="24"/>
          <w:szCs w:val="24"/>
          <w:lang w:eastAsia="ru-RU"/>
        </w:rPr>
        <w:t>6. Опубликовать данное решение в информационном бюллетене «</w:t>
      </w:r>
      <w:proofErr w:type="spellStart"/>
      <w:r w:rsidRPr="00FD5E59">
        <w:rPr>
          <w:rFonts w:ascii="Arial" w:hAnsi="Arial" w:cs="Arial"/>
          <w:kern w:val="3"/>
          <w:sz w:val="24"/>
          <w:szCs w:val="24"/>
          <w:lang w:eastAsia="ru-RU"/>
        </w:rPr>
        <w:t>Чернопенский</w:t>
      </w:r>
      <w:proofErr w:type="spellEnd"/>
      <w:r w:rsidRPr="00FD5E59">
        <w:rPr>
          <w:rFonts w:ascii="Arial" w:hAnsi="Arial" w:cs="Arial"/>
          <w:kern w:val="3"/>
          <w:sz w:val="24"/>
          <w:szCs w:val="24"/>
          <w:lang w:eastAsia="ru-RU"/>
        </w:rPr>
        <w:t xml:space="preserve"> вестник»</w:t>
      </w:r>
      <w:r w:rsidRPr="00FD5E59">
        <w:rPr>
          <w:rFonts w:ascii="Arial" w:eastAsia="Times New Roman" w:hAnsi="Arial" w:cs="Arial"/>
          <w:color w:val="000000"/>
          <w:kern w:val="3"/>
          <w:sz w:val="24"/>
          <w:szCs w:val="24"/>
          <w:lang w:eastAsia="ru-RU"/>
        </w:rPr>
        <w:t xml:space="preserve"> </w:t>
      </w:r>
      <w:r w:rsidRPr="00FD5E59">
        <w:rPr>
          <w:rFonts w:ascii="Arial" w:eastAsia="Andale Sans UI" w:hAnsi="Arial" w:cs="Arial"/>
          <w:color w:val="000000"/>
          <w:kern w:val="3"/>
          <w:sz w:val="24"/>
          <w:szCs w:val="24"/>
          <w:lang w:eastAsia="fa-IR" w:bidi="fa-IR"/>
        </w:rPr>
        <w:t>и на официальном сайте администрации Чер</w:t>
      </w:r>
      <w:r w:rsidR="00F35E0E">
        <w:rPr>
          <w:rFonts w:ascii="Arial" w:eastAsia="Andale Sans UI" w:hAnsi="Arial" w:cs="Arial"/>
          <w:color w:val="000000"/>
          <w:kern w:val="3"/>
          <w:sz w:val="24"/>
          <w:szCs w:val="24"/>
          <w:lang w:eastAsia="fa-IR" w:bidi="fa-IR"/>
        </w:rPr>
        <w:t xml:space="preserve">нопенского сельского поселения </w:t>
      </w:r>
      <w:r w:rsidRPr="00FD5E59">
        <w:rPr>
          <w:rFonts w:ascii="Arial" w:eastAsia="Andale Sans UI" w:hAnsi="Arial" w:cs="Arial"/>
          <w:color w:val="000000"/>
          <w:kern w:val="3"/>
          <w:sz w:val="24"/>
          <w:szCs w:val="24"/>
          <w:lang w:eastAsia="fa-IR" w:bidi="fa-IR"/>
        </w:rPr>
        <w:t>- «www.chernopenskoe.ru» в сети «Интернет».</w:t>
      </w:r>
    </w:p>
    <w:p w:rsidR="00FD5E59" w:rsidRPr="00FD5E59" w:rsidRDefault="00FD5E59" w:rsidP="00F35E0E">
      <w:pPr>
        <w:tabs>
          <w:tab w:val="left" w:pos="567"/>
        </w:tabs>
        <w:autoSpaceDN w:val="0"/>
        <w:spacing w:after="0"/>
        <w:ind w:firstLine="1038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ru-RU"/>
        </w:rPr>
      </w:pPr>
      <w:r w:rsidRPr="00FD5E59">
        <w:rPr>
          <w:rFonts w:ascii="Arial" w:hAnsi="Arial" w:cs="Arial"/>
          <w:kern w:val="3"/>
          <w:sz w:val="24"/>
          <w:szCs w:val="24"/>
          <w:lang w:eastAsia="ru-RU"/>
        </w:rPr>
        <w:t>7. Настоящее решение вступает в силу с момента опубликования в информационном бюллетене «</w:t>
      </w:r>
      <w:proofErr w:type="spellStart"/>
      <w:r w:rsidRPr="00FD5E59">
        <w:rPr>
          <w:rFonts w:ascii="Arial" w:hAnsi="Arial" w:cs="Arial"/>
          <w:kern w:val="3"/>
          <w:sz w:val="24"/>
          <w:szCs w:val="24"/>
          <w:lang w:eastAsia="ru-RU"/>
        </w:rPr>
        <w:t>Чернопенский</w:t>
      </w:r>
      <w:proofErr w:type="spellEnd"/>
      <w:r w:rsidRPr="00FD5E59">
        <w:rPr>
          <w:rFonts w:ascii="Arial" w:hAnsi="Arial" w:cs="Arial"/>
          <w:kern w:val="3"/>
          <w:sz w:val="24"/>
          <w:szCs w:val="24"/>
          <w:lang w:eastAsia="ru-RU"/>
        </w:rPr>
        <w:t xml:space="preserve"> вестник».</w:t>
      </w:r>
    </w:p>
    <w:p w:rsidR="00FD5E59" w:rsidRDefault="00FD5E59" w:rsidP="00F35E0E">
      <w:pPr>
        <w:autoSpaceDN w:val="0"/>
        <w:spacing w:after="0"/>
        <w:jc w:val="both"/>
        <w:rPr>
          <w:rFonts w:ascii="Arial" w:hAnsi="Arial" w:cs="Arial"/>
          <w:kern w:val="3"/>
          <w:sz w:val="24"/>
          <w:szCs w:val="24"/>
          <w:lang w:eastAsia="ru-RU"/>
        </w:rPr>
      </w:pPr>
    </w:p>
    <w:p w:rsidR="00F35E0E" w:rsidRDefault="00F35E0E" w:rsidP="00F35E0E">
      <w:pPr>
        <w:autoSpaceDN w:val="0"/>
        <w:spacing w:after="0"/>
        <w:jc w:val="both"/>
        <w:rPr>
          <w:rFonts w:ascii="Arial" w:hAnsi="Arial" w:cs="Arial"/>
          <w:kern w:val="3"/>
          <w:sz w:val="24"/>
          <w:szCs w:val="24"/>
          <w:lang w:eastAsia="ru-RU"/>
        </w:rPr>
      </w:pPr>
    </w:p>
    <w:p w:rsidR="00F35E0E" w:rsidRDefault="00F35E0E" w:rsidP="00F35E0E">
      <w:pPr>
        <w:autoSpaceDN w:val="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F35E0E" w:rsidRPr="00334971" w:rsidRDefault="00F35E0E" w:rsidP="00F35E0E">
      <w:pPr>
        <w:pStyle w:val="a3"/>
        <w:widowControl w:val="0"/>
        <w:numPr>
          <w:ilvl w:val="0"/>
          <w:numId w:val="40"/>
        </w:numPr>
        <w:autoSpaceDN w:val="0"/>
        <w:spacing w:after="0" w:line="240" w:lineRule="auto"/>
        <w:contextualSpacing/>
        <w:jc w:val="right"/>
        <w:textAlignment w:val="baseline"/>
        <w:rPr>
          <w:rFonts w:ascii="Arial" w:hAnsi="Arial" w:cs="Arial"/>
          <w:color w:val="00000A"/>
          <w:kern w:val="3"/>
          <w:sz w:val="24"/>
          <w:lang w:eastAsia="ru-RU"/>
        </w:rPr>
      </w:pPr>
      <w:r w:rsidRPr="00334971">
        <w:rPr>
          <w:rFonts w:ascii="Arial" w:hAnsi="Arial" w:cs="Arial"/>
          <w:color w:val="00000A"/>
          <w:kern w:val="3"/>
          <w:sz w:val="24"/>
          <w:lang w:eastAsia="ru-RU"/>
        </w:rPr>
        <w:t>Глава Чернопенского сельского поселения Костромского муниципальн</w:t>
      </w:r>
      <w:r>
        <w:rPr>
          <w:rFonts w:ascii="Arial" w:hAnsi="Arial" w:cs="Arial"/>
          <w:color w:val="00000A"/>
          <w:kern w:val="3"/>
          <w:sz w:val="24"/>
          <w:lang w:eastAsia="ru-RU"/>
        </w:rPr>
        <w:t>ого района Костромской области,</w:t>
      </w:r>
    </w:p>
    <w:p w:rsidR="00F35E0E" w:rsidRPr="00A15DA9" w:rsidRDefault="00F35E0E" w:rsidP="00F35E0E">
      <w:pPr>
        <w:pStyle w:val="a3"/>
        <w:numPr>
          <w:ilvl w:val="0"/>
          <w:numId w:val="40"/>
        </w:numPr>
        <w:suppressAutoHyphens w:val="0"/>
        <w:spacing w:after="0" w:line="240" w:lineRule="auto"/>
        <w:contextualSpacing/>
        <w:jc w:val="right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color w:val="00000A"/>
          <w:kern w:val="3"/>
          <w:sz w:val="24"/>
          <w:lang w:eastAsia="ru-RU"/>
        </w:rPr>
        <w:t>Председатель Совета депутатов</w:t>
      </w:r>
      <w:r w:rsidRPr="00334971">
        <w:rPr>
          <w:rFonts w:ascii="Arial" w:hAnsi="Arial" w:cs="Arial"/>
          <w:color w:val="00000A"/>
          <w:kern w:val="3"/>
          <w:sz w:val="24"/>
          <w:lang w:eastAsia="ru-RU"/>
        </w:rPr>
        <w:t xml:space="preserve"> Чернопенского сельского поселения Костромского муниципальн</w:t>
      </w:r>
      <w:r>
        <w:rPr>
          <w:rFonts w:ascii="Arial" w:hAnsi="Arial" w:cs="Arial"/>
          <w:color w:val="00000A"/>
          <w:kern w:val="3"/>
          <w:sz w:val="24"/>
          <w:lang w:eastAsia="ru-RU"/>
        </w:rPr>
        <w:t xml:space="preserve">ого района Костромской области </w:t>
      </w:r>
      <w:r w:rsidRPr="00334971">
        <w:rPr>
          <w:rFonts w:ascii="Arial" w:hAnsi="Arial" w:cs="Arial"/>
          <w:color w:val="00000A"/>
          <w:kern w:val="3"/>
          <w:sz w:val="24"/>
          <w:lang w:eastAsia="ru-RU"/>
        </w:rPr>
        <w:t>третьего созыва</w:t>
      </w:r>
    </w:p>
    <w:p w:rsidR="00F35E0E" w:rsidRPr="007550A4" w:rsidRDefault="00F35E0E" w:rsidP="00F35E0E">
      <w:pPr>
        <w:autoSpaceDN w:val="0"/>
        <w:spacing w:line="100" w:lineRule="atLeast"/>
        <w:jc w:val="right"/>
        <w:textAlignment w:val="baseline"/>
        <w:rPr>
          <w:rFonts w:ascii="Arial" w:hAnsi="Arial" w:cs="Arial"/>
          <w:kern w:val="3"/>
          <w:sz w:val="24"/>
          <w:lang w:eastAsia="ar-SA"/>
        </w:rPr>
      </w:pPr>
      <w:r>
        <w:rPr>
          <w:rFonts w:ascii="Arial" w:hAnsi="Arial" w:cs="Arial"/>
          <w:color w:val="00000A"/>
          <w:kern w:val="3"/>
          <w:sz w:val="24"/>
          <w:lang w:eastAsia="ru-RU"/>
        </w:rPr>
        <w:t>Зубова Е.Н.</w:t>
      </w:r>
    </w:p>
    <w:p w:rsidR="00F35E0E" w:rsidRPr="00FD5E59" w:rsidRDefault="00F35E0E" w:rsidP="00F35E0E">
      <w:pPr>
        <w:autoSpaceDN w:val="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tbl>
      <w:tblPr>
        <w:tblW w:w="10222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1432"/>
        <w:gridCol w:w="1418"/>
        <w:gridCol w:w="2551"/>
        <w:gridCol w:w="994"/>
        <w:gridCol w:w="207"/>
        <w:gridCol w:w="785"/>
        <w:gridCol w:w="899"/>
        <w:gridCol w:w="546"/>
        <w:gridCol w:w="1249"/>
        <w:gridCol w:w="141"/>
      </w:tblGrid>
      <w:tr w:rsidR="00FD5E59" w:rsidRPr="00FD5E59" w:rsidTr="002A13C7">
        <w:trPr>
          <w:trHeight w:val="570"/>
        </w:trPr>
        <w:tc>
          <w:tcPr>
            <w:tcW w:w="102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E59" w:rsidRPr="00FD5E59" w:rsidRDefault="00FD5E59" w:rsidP="00F35E0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Объем поступлений доходов в бюджет Чернопенского сельского поселения за 2020 год</w:t>
            </w:r>
          </w:p>
        </w:tc>
      </w:tr>
      <w:tr w:rsidR="00FD5E59" w:rsidRPr="00FD5E59" w:rsidTr="002A13C7">
        <w:trPr>
          <w:trHeight w:val="315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</w:tr>
      <w:tr w:rsidR="00FD5E59" w:rsidRPr="00FD5E59" w:rsidTr="002A13C7">
        <w:trPr>
          <w:trHeight w:val="570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главного распорядителя бюджетных средств Чернопенского сельского поселения Костромского муниципа</w:t>
            </w: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льного района Костромской области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Код бюджетной классификации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19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FD5E59" w:rsidRPr="00FD5E59" w:rsidTr="002A13C7">
        <w:trPr>
          <w:trHeight w:val="765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E59" w:rsidRPr="00FD5E59" w:rsidTr="002A13C7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12 369 778,00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9 918 657,70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2 451 120,30</w:t>
            </w:r>
          </w:p>
        </w:tc>
      </w:tr>
      <w:tr w:rsidR="00FD5E59" w:rsidRPr="00FD5E59" w:rsidTr="002A13C7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3 028 550,00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2 516 864,10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511 685,90</w:t>
            </w:r>
          </w:p>
        </w:tc>
      </w:tr>
      <w:tr w:rsidR="00FD5E59" w:rsidRPr="00FD5E59" w:rsidTr="002A13C7">
        <w:trPr>
          <w:trHeight w:val="67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10102010010000110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2 963 150,00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2 453 514,71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509 635,29</w:t>
            </w:r>
          </w:p>
        </w:tc>
      </w:tr>
      <w:tr w:rsidR="00FD5E59" w:rsidRPr="00FD5E59" w:rsidTr="002A13C7">
        <w:trPr>
          <w:trHeight w:val="112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10102020010000110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</w:t>
            </w: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60 000,00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58 077,80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1 922,20</w:t>
            </w:r>
          </w:p>
        </w:tc>
      </w:tr>
      <w:tr w:rsidR="00FD5E59" w:rsidRPr="00FD5E59" w:rsidTr="002A13C7">
        <w:trPr>
          <w:trHeight w:val="45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10102030010000110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1 389,44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10,56</w:t>
            </w:r>
          </w:p>
        </w:tc>
      </w:tr>
      <w:tr w:rsidR="00FD5E59" w:rsidRPr="00FD5E59" w:rsidTr="002A13C7">
        <w:trPr>
          <w:trHeight w:val="9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10102040010000110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3 882,15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117,85</w:t>
            </w:r>
          </w:p>
        </w:tc>
      </w:tr>
      <w:tr w:rsidR="00FD5E59" w:rsidRPr="00FD5E59" w:rsidTr="002A13C7">
        <w:trPr>
          <w:trHeight w:val="45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733 618,00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665 918,41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67 699,59</w:t>
            </w:r>
          </w:p>
        </w:tc>
      </w:tr>
      <w:tr w:rsidR="00FD5E59" w:rsidRPr="00FD5E59" w:rsidTr="002A13C7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10302000010000110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733 618,00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665 918,41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67 699,59</w:t>
            </w:r>
          </w:p>
        </w:tc>
      </w:tr>
      <w:tr w:rsidR="00FD5E59" w:rsidRPr="00FD5E59" w:rsidTr="002A13C7">
        <w:trPr>
          <w:trHeight w:val="9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10302231010000110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341 710,00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307 146,71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34 563,29</w:t>
            </w:r>
          </w:p>
        </w:tc>
      </w:tr>
      <w:tr w:rsidR="00FD5E59" w:rsidRPr="00FD5E59" w:rsidTr="002A13C7">
        <w:trPr>
          <w:trHeight w:val="112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10302241010000110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2 196,94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3,06</w:t>
            </w:r>
          </w:p>
        </w:tc>
      </w:tr>
      <w:tr w:rsidR="00FD5E59" w:rsidRPr="00FD5E59" w:rsidTr="002A13C7">
        <w:trPr>
          <w:trHeight w:val="9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10302251010000110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446 338,00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413 198,61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33 139,39</w:t>
            </w:r>
          </w:p>
        </w:tc>
      </w:tr>
      <w:tr w:rsidR="00FD5E59" w:rsidRPr="00FD5E59" w:rsidTr="002A13C7">
        <w:trPr>
          <w:trHeight w:val="9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10302261010000110.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-56 630,00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-56 623,85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-6,15</w:t>
            </w:r>
          </w:p>
        </w:tc>
      </w:tr>
      <w:tr w:rsidR="00FD5E59" w:rsidRPr="00FD5E59" w:rsidTr="002A13C7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991 610,00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736 446,81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255 163,19</w:t>
            </w:r>
          </w:p>
        </w:tc>
      </w:tr>
      <w:tr w:rsidR="00FD5E59" w:rsidRPr="00FD5E59" w:rsidTr="002A13C7">
        <w:trPr>
          <w:trHeight w:val="57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10501011010000110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48 610,00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48 608,56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  <w:tr w:rsidR="00FD5E59" w:rsidRPr="00FD5E59" w:rsidTr="002A13C7">
        <w:trPr>
          <w:trHeight w:val="8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10501021010000110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920 000,00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665 306,49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254 693,51</w:t>
            </w:r>
          </w:p>
        </w:tc>
      </w:tr>
      <w:tr w:rsidR="00FD5E59" w:rsidRPr="00FD5E59" w:rsidTr="002A13C7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10503010010000110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23 000,00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22 531,76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468,24</w:t>
            </w:r>
          </w:p>
        </w:tc>
      </w:tr>
      <w:tr w:rsidR="00FD5E59" w:rsidRPr="00FD5E59" w:rsidTr="002A13C7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7 613 000,00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5 996 528,38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1 616 471,62</w:t>
            </w:r>
          </w:p>
        </w:tc>
      </w:tr>
      <w:tr w:rsidR="00FD5E59" w:rsidRPr="00FD5E59" w:rsidTr="002A13C7">
        <w:trPr>
          <w:trHeight w:val="45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650 000,00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511 059,06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138 940,94</w:t>
            </w:r>
          </w:p>
        </w:tc>
      </w:tr>
      <w:tr w:rsidR="00FD5E59" w:rsidRPr="00FD5E59" w:rsidTr="002A13C7">
        <w:trPr>
          <w:trHeight w:val="45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10606033100000110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Земельный налог с организаций, обладающих </w:t>
            </w: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земельным участком, расположенным в границах сельских поселений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3 063 000,00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2 910 533,54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152 466,46</w:t>
            </w:r>
          </w:p>
        </w:tc>
      </w:tr>
      <w:tr w:rsidR="00FD5E59" w:rsidRPr="00FD5E59" w:rsidTr="002A13C7">
        <w:trPr>
          <w:trHeight w:val="45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10606043100000110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3 900 000,00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2 574 935,78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1 325 064,22</w:t>
            </w:r>
          </w:p>
        </w:tc>
      </w:tr>
      <w:tr w:rsidR="00FD5E59" w:rsidRPr="00FD5E59" w:rsidTr="002A13C7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D5E59" w:rsidRPr="00FD5E59" w:rsidTr="002A13C7">
        <w:trPr>
          <w:trHeight w:val="67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10804020010000110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D5E59" w:rsidRPr="00FD5E59" w:rsidTr="002A13C7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685 559,00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546 046,68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139 512,32</w:t>
            </w:r>
          </w:p>
        </w:tc>
      </w:tr>
      <w:tr w:rsidR="00FD5E59" w:rsidRPr="00FD5E59" w:rsidTr="002A13C7">
        <w:trPr>
          <w:trHeight w:val="66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И МУНИЦИПАЛЬНОЙ </w:t>
            </w: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480 000,00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469 817,20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10 182,80</w:t>
            </w:r>
          </w:p>
        </w:tc>
      </w:tr>
      <w:tr w:rsidR="00FD5E59" w:rsidRPr="00FD5E59" w:rsidTr="002A13C7">
        <w:trPr>
          <w:trHeight w:val="64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11109045100000120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480 000,00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469 817,20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10 182,80</w:t>
            </w:r>
          </w:p>
        </w:tc>
      </w:tr>
      <w:tr w:rsidR="00FD5E59" w:rsidRPr="00FD5E59" w:rsidTr="002A13C7">
        <w:trPr>
          <w:trHeight w:val="55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201 666,00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73 637,42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128 028,58</w:t>
            </w:r>
          </w:p>
        </w:tc>
      </w:tr>
      <w:tr w:rsidR="00FD5E59" w:rsidRPr="00FD5E59" w:rsidTr="002A13C7">
        <w:trPr>
          <w:trHeight w:val="55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11301995100000130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71 972,00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128 028,00</w:t>
            </w:r>
          </w:p>
        </w:tc>
      </w:tr>
      <w:tr w:rsidR="00FD5E59" w:rsidRPr="00FD5E59" w:rsidTr="002A13C7">
        <w:trPr>
          <w:trHeight w:val="52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11302995100000130.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1 666,00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1 665,42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0,58</w:t>
            </w:r>
          </w:p>
        </w:tc>
      </w:tr>
      <w:tr w:rsidR="00FD5E59" w:rsidRPr="00FD5E59" w:rsidTr="002A13C7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11600000000000000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3 893,00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2 592,06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1 300,94</w:t>
            </w:r>
          </w:p>
        </w:tc>
      </w:tr>
      <w:tr w:rsidR="00FD5E59" w:rsidRPr="00FD5E59" w:rsidTr="002A13C7">
        <w:trPr>
          <w:trHeight w:val="6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116020200</w:t>
            </w: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20000140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Административные штрафы, </w:t>
            </w: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1 300,00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FD5E59" w:rsidRPr="00FD5E59" w:rsidTr="002A13C7">
        <w:trPr>
          <w:trHeight w:val="67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11607010100000140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</w:t>
            </w:r>
            <w:proofErr w:type="spellStart"/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муниицпальным</w:t>
            </w:r>
            <w:proofErr w:type="spellEnd"/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2 593,00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2 592,06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0,94</w:t>
            </w:r>
          </w:p>
        </w:tc>
      </w:tr>
      <w:tr w:rsidR="00FD5E59" w:rsidRPr="00FD5E59" w:rsidTr="002A13C7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СОБСТВЕННЫХ ДОХОДОВ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13 055 337,00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10 464 704,38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2 590 632,62</w:t>
            </w:r>
          </w:p>
        </w:tc>
      </w:tr>
      <w:tr w:rsidR="00FD5E59" w:rsidRPr="00FD5E59" w:rsidTr="002A13C7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22 267 326,90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12 803 929,51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9 463 397,39</w:t>
            </w:r>
          </w:p>
        </w:tc>
      </w:tr>
      <w:tr w:rsidR="00FD5E59" w:rsidRPr="00FD5E59" w:rsidTr="002A13C7">
        <w:trPr>
          <w:trHeight w:val="7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22 143 026,90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12 676 329,51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9 466 697,39</w:t>
            </w:r>
          </w:p>
        </w:tc>
      </w:tr>
      <w:tr w:rsidR="00FD5E59" w:rsidRPr="00FD5E59" w:rsidTr="002A13C7">
        <w:trPr>
          <w:trHeight w:val="49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20215001100000150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</w:t>
            </w: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бюджетной обеспеченности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334 000,00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334 000,00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E59" w:rsidRPr="00FD5E59" w:rsidTr="002A13C7">
        <w:trPr>
          <w:trHeight w:val="52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20216001100000150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277 889,00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277 889,00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E59" w:rsidRPr="00FD5E59" w:rsidTr="002A13C7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20229999100000150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231 000,00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231 000,00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E59" w:rsidRPr="00FD5E59" w:rsidTr="002A13C7">
        <w:trPr>
          <w:trHeight w:val="49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20225576100000150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2 033 400,00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2 033 400,00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E59" w:rsidRPr="00FD5E59" w:rsidTr="002A13C7">
        <w:trPr>
          <w:trHeight w:val="9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20220216100000150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E59" w:rsidRPr="00FD5E59" w:rsidTr="002A13C7">
        <w:trPr>
          <w:trHeight w:val="112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20220299100000150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14 236 463,00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4 944 622,93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9 291 840,07</w:t>
            </w:r>
          </w:p>
        </w:tc>
      </w:tr>
      <w:tr w:rsidR="00FD5E59" w:rsidRPr="00FD5E59" w:rsidTr="002A13C7">
        <w:trPr>
          <w:trHeight w:val="67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20220302100000150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</w:t>
            </w: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жилищного строительства, за счет средств бюджетов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143 803,00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49 945,68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93 857,32</w:t>
            </w:r>
          </w:p>
        </w:tc>
      </w:tr>
      <w:tr w:rsidR="00FD5E59" w:rsidRPr="00FD5E59" w:rsidTr="002A13C7">
        <w:trPr>
          <w:trHeight w:val="45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20225555100000150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1 950 000,00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1 950 000,00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E59" w:rsidRPr="00FD5E59" w:rsidTr="002A13C7">
        <w:trPr>
          <w:trHeight w:val="45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20230024100000150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E59" w:rsidRPr="00FD5E59" w:rsidTr="002A13C7">
        <w:trPr>
          <w:trHeight w:val="45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20235118100000150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287 900,00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287 900,00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E59" w:rsidRPr="00FD5E59" w:rsidTr="002A13C7">
        <w:trPr>
          <w:trHeight w:val="76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20240014100000150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</w:t>
            </w: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155 700,00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74 700,00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81 000,00</w:t>
            </w:r>
          </w:p>
        </w:tc>
      </w:tr>
      <w:tr w:rsidR="00FD5E59" w:rsidRPr="00FD5E59" w:rsidTr="002A13C7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20249999100000150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987 671,90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987 671,90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E59" w:rsidRPr="00FD5E59" w:rsidTr="002A13C7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20700000000000000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124 300,00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127 600,00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-3 300,00</w:t>
            </w:r>
          </w:p>
        </w:tc>
      </w:tr>
      <w:tr w:rsidR="00FD5E59" w:rsidRPr="00FD5E59" w:rsidTr="002A13C7">
        <w:trPr>
          <w:trHeight w:val="45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20705020100000150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Поступления от денежных пожертвований, предоставляемых физическими лицами получателям средств бюджетов  сельских поселений 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54 300,00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57 600,00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-3 300,00</w:t>
            </w:r>
          </w:p>
        </w:tc>
      </w:tr>
      <w:tr w:rsidR="00FD5E59" w:rsidRPr="00FD5E59" w:rsidTr="002A13C7">
        <w:trPr>
          <w:trHeight w:val="45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20405000100000150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E59" w:rsidRPr="00FD5E59" w:rsidTr="002A13C7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безвозмездных поступлений: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22 267 326,90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12 803 929,51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9 463 397,39</w:t>
            </w:r>
          </w:p>
        </w:tc>
      </w:tr>
      <w:tr w:rsidR="00FD5E59" w:rsidRPr="00FD5E59" w:rsidTr="002A13C7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5E59" w:rsidRPr="00FD5E59" w:rsidTr="002A13C7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35 322 663,90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23 268 633,89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12 054 030,01</w:t>
            </w:r>
          </w:p>
        </w:tc>
      </w:tr>
      <w:tr w:rsidR="00FD5E59" w:rsidRPr="00FD5E59" w:rsidTr="002A13C7">
        <w:trPr>
          <w:gridAfter w:val="1"/>
          <w:wAfter w:w="141" w:type="dxa"/>
          <w:trHeight w:val="570"/>
        </w:trPr>
        <w:tc>
          <w:tcPr>
            <w:tcW w:w="100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E0E" w:rsidRDefault="00F35E0E" w:rsidP="00F35E0E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35E0E" w:rsidRDefault="00F35E0E" w:rsidP="00F35E0E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35E0E" w:rsidRDefault="00F35E0E" w:rsidP="00C754E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35E0E" w:rsidRDefault="00F35E0E" w:rsidP="00F35E0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№ 1 </w:t>
            </w:r>
          </w:p>
          <w:p w:rsidR="00F35E0E" w:rsidRDefault="00F35E0E" w:rsidP="00F35E0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решению Совета депутатов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35E0E" w:rsidRDefault="00F35E0E" w:rsidP="00F35E0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Чернопенского сельского поселения</w:t>
            </w:r>
          </w:p>
          <w:p w:rsidR="00F35E0E" w:rsidRDefault="00F35E0E" w:rsidP="00F35E0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</w:t>
            </w: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29.04.2021 г. № 16</w:t>
            </w:r>
          </w:p>
          <w:p w:rsidR="00F35E0E" w:rsidRDefault="00F35E0E" w:rsidP="00F35E0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D5E59" w:rsidRPr="00FD5E59" w:rsidRDefault="00FD5E59" w:rsidP="00F35E0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Объем поступлений доходов в бюджет Чернопенского сельского поселения за 1 квартал 2021 года год</w:t>
            </w:r>
          </w:p>
        </w:tc>
      </w:tr>
      <w:tr w:rsidR="00FD5E59" w:rsidRPr="00FD5E59" w:rsidTr="002A13C7">
        <w:trPr>
          <w:trHeight w:val="315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</w:tr>
      <w:tr w:rsidR="00FD5E59" w:rsidRPr="00FD5E59" w:rsidTr="002A13C7">
        <w:trPr>
          <w:trHeight w:val="570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Код главного распорядителя бюджетных средств Чернопенского сельского поселения Костромского муниципального района Костромской области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7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FD5E59" w:rsidRPr="00FD5E59" w:rsidTr="002A13C7">
        <w:trPr>
          <w:trHeight w:val="765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E59" w:rsidRPr="00FD5E59" w:rsidTr="002A13C7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12 578 530,00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2 408 166,91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10 170 363,09</w:t>
            </w:r>
          </w:p>
        </w:tc>
      </w:tr>
      <w:tr w:rsidR="00FD5E59" w:rsidRPr="00FD5E59" w:rsidTr="002A13C7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3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2 666 710,00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712 180,45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1 954 529,55</w:t>
            </w:r>
          </w:p>
        </w:tc>
      </w:tr>
      <w:tr w:rsidR="00FD5E59" w:rsidRPr="00FD5E59" w:rsidTr="002A13C7">
        <w:trPr>
          <w:trHeight w:val="67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10102010010000110</w:t>
            </w:r>
          </w:p>
        </w:tc>
        <w:tc>
          <w:tcPr>
            <w:tcW w:w="3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227.1 и 228 Налогового кодекса Российской Федерации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2 605 000,00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662 568,55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1 942 431,45</w:t>
            </w:r>
          </w:p>
        </w:tc>
      </w:tr>
      <w:tr w:rsidR="00FD5E59" w:rsidRPr="00FD5E59" w:rsidTr="002A13C7">
        <w:trPr>
          <w:trHeight w:val="112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10102020010000110</w:t>
            </w:r>
          </w:p>
        </w:tc>
        <w:tc>
          <w:tcPr>
            <w:tcW w:w="3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55 890,00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55 890,00</w:t>
            </w:r>
          </w:p>
        </w:tc>
      </w:tr>
      <w:tr w:rsidR="00FD5E59" w:rsidRPr="00FD5E59" w:rsidTr="002A13C7">
        <w:trPr>
          <w:trHeight w:val="45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10102030010000110</w:t>
            </w:r>
          </w:p>
        </w:tc>
        <w:tc>
          <w:tcPr>
            <w:tcW w:w="3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47 921,40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-46 421,40</w:t>
            </w:r>
          </w:p>
        </w:tc>
      </w:tr>
      <w:tr w:rsidR="00FD5E59" w:rsidRPr="00FD5E59" w:rsidTr="002A13C7">
        <w:trPr>
          <w:trHeight w:val="9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10102040010000110</w:t>
            </w:r>
          </w:p>
        </w:tc>
        <w:tc>
          <w:tcPr>
            <w:tcW w:w="3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4 320,00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1 690,50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2 629,50</w:t>
            </w:r>
          </w:p>
        </w:tc>
      </w:tr>
      <w:tr w:rsidR="00FD5E59" w:rsidRPr="00FD5E59" w:rsidTr="002A13C7">
        <w:trPr>
          <w:trHeight w:val="45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3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НАЛОГИ НА ТОВАРЫ (РАБОТЫ, УСЛУГИ), РЕАЛИЗУЕМЫЕ НА ТЕРРИТОРИИ РОССИЙСКОЙ </w:t>
            </w: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736 090,00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165 045,79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571 044,21</w:t>
            </w:r>
          </w:p>
        </w:tc>
      </w:tr>
      <w:tr w:rsidR="00FD5E59" w:rsidRPr="00FD5E59" w:rsidTr="002A13C7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10302000010000110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736 090,00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165 045,79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571 044,21</w:t>
            </w:r>
          </w:p>
        </w:tc>
      </w:tr>
      <w:tr w:rsidR="00FD5E59" w:rsidRPr="00FD5E59" w:rsidTr="002A13C7">
        <w:trPr>
          <w:trHeight w:val="9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10302231010000110</w:t>
            </w:r>
          </w:p>
        </w:tc>
        <w:tc>
          <w:tcPr>
            <w:tcW w:w="37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337 980,00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74 069,61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263 910,39</w:t>
            </w:r>
          </w:p>
        </w:tc>
      </w:tr>
      <w:tr w:rsidR="00FD5E59" w:rsidRPr="00FD5E59" w:rsidTr="002A13C7">
        <w:trPr>
          <w:trHeight w:val="112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10302241010000110</w:t>
            </w:r>
          </w:p>
        </w:tc>
        <w:tc>
          <w:tcPr>
            <w:tcW w:w="37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519,49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1 410,51</w:t>
            </w:r>
          </w:p>
        </w:tc>
      </w:tr>
      <w:tr w:rsidR="00FD5E59" w:rsidRPr="00FD5E59" w:rsidTr="002A13C7">
        <w:trPr>
          <w:trHeight w:val="9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10302251010000110</w:t>
            </w:r>
          </w:p>
        </w:tc>
        <w:tc>
          <w:tcPr>
            <w:tcW w:w="37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444 600,00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103 685,01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340 914,99</w:t>
            </w:r>
          </w:p>
        </w:tc>
      </w:tr>
      <w:tr w:rsidR="00FD5E59" w:rsidRPr="00FD5E59" w:rsidTr="002A13C7">
        <w:trPr>
          <w:trHeight w:val="9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10302261010000110.</w:t>
            </w:r>
          </w:p>
        </w:tc>
        <w:tc>
          <w:tcPr>
            <w:tcW w:w="37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-48 420,00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-13 228,32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-35 191,68</w:t>
            </w:r>
          </w:p>
        </w:tc>
      </w:tr>
      <w:tr w:rsidR="00FD5E59" w:rsidRPr="00FD5E59" w:rsidTr="002A13C7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3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1 065 530,00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296 749,08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768 780,92</w:t>
            </w:r>
          </w:p>
        </w:tc>
      </w:tr>
      <w:tr w:rsidR="00FD5E59" w:rsidRPr="00FD5E59" w:rsidTr="002A13C7">
        <w:trPr>
          <w:trHeight w:val="57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10501011010000110</w:t>
            </w:r>
          </w:p>
        </w:tc>
        <w:tc>
          <w:tcPr>
            <w:tcW w:w="3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68 000,00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9 383,17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58 616,83</w:t>
            </w:r>
          </w:p>
        </w:tc>
      </w:tr>
      <w:tr w:rsidR="00FD5E59" w:rsidRPr="00FD5E59" w:rsidTr="002A13C7">
        <w:trPr>
          <w:trHeight w:val="8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10501021010000110</w:t>
            </w:r>
          </w:p>
        </w:tc>
        <w:tc>
          <w:tcPr>
            <w:tcW w:w="3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Налог, взимаемый с налогоплательщиков, выбравших в качестве объекта </w:t>
            </w: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975 000,</w:t>
            </w: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243 653,4</w:t>
            </w: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731 346,59</w:t>
            </w:r>
          </w:p>
        </w:tc>
      </w:tr>
      <w:tr w:rsidR="00FD5E59" w:rsidRPr="00FD5E59" w:rsidTr="002A13C7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10503010010000110</w:t>
            </w:r>
          </w:p>
        </w:tc>
        <w:tc>
          <w:tcPr>
            <w:tcW w:w="3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22 530,00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43 712,50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-21 182,50</w:t>
            </w:r>
          </w:p>
        </w:tc>
      </w:tr>
      <w:tr w:rsidR="00FD5E59" w:rsidRPr="00FD5E59" w:rsidTr="002A13C7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3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8 103 700,00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1 233 141,59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6 870 558,41</w:t>
            </w:r>
          </w:p>
        </w:tc>
      </w:tr>
      <w:tr w:rsidR="00FD5E59" w:rsidRPr="00FD5E59" w:rsidTr="002A13C7">
        <w:trPr>
          <w:trHeight w:val="45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3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1 601 100,00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18 670,70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1 582 429,30</w:t>
            </w:r>
          </w:p>
        </w:tc>
      </w:tr>
      <w:tr w:rsidR="00FD5E59" w:rsidRPr="00FD5E59" w:rsidTr="002A13C7">
        <w:trPr>
          <w:trHeight w:val="45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10606033100000110</w:t>
            </w:r>
          </w:p>
        </w:tc>
        <w:tc>
          <w:tcPr>
            <w:tcW w:w="3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2 877 600,00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516 561,22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2 361 038,78</w:t>
            </w:r>
          </w:p>
        </w:tc>
      </w:tr>
      <w:tr w:rsidR="00FD5E59" w:rsidRPr="00FD5E59" w:rsidTr="002A13C7">
        <w:trPr>
          <w:trHeight w:val="45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10606043100000110</w:t>
            </w:r>
          </w:p>
        </w:tc>
        <w:tc>
          <w:tcPr>
            <w:tcW w:w="3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3 625 000,00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697 909,67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2 927 090,33</w:t>
            </w:r>
          </w:p>
        </w:tc>
      </w:tr>
      <w:tr w:rsidR="00FD5E59" w:rsidRPr="00FD5E59" w:rsidTr="002A13C7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3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1 050,00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5 450,00</w:t>
            </w:r>
          </w:p>
        </w:tc>
      </w:tr>
      <w:tr w:rsidR="00FD5E59" w:rsidRPr="00FD5E59" w:rsidTr="002A13C7">
        <w:trPr>
          <w:trHeight w:val="67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10804020010000110</w:t>
            </w:r>
          </w:p>
        </w:tc>
        <w:tc>
          <w:tcPr>
            <w:tcW w:w="3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 на совершение нотариальных действий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6 500,00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1 050,00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5 450,00</w:t>
            </w:r>
          </w:p>
        </w:tc>
      </w:tr>
      <w:tr w:rsidR="00FD5E59" w:rsidRPr="00FD5E59" w:rsidTr="002A13C7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600 300,00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127 033,56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473 266,44</w:t>
            </w:r>
          </w:p>
        </w:tc>
      </w:tr>
      <w:tr w:rsidR="00FD5E59" w:rsidRPr="00FD5E59" w:rsidTr="002A13C7">
        <w:trPr>
          <w:trHeight w:val="66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3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429 000,00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127 033,56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301 966,44</w:t>
            </w:r>
          </w:p>
        </w:tc>
      </w:tr>
      <w:tr w:rsidR="00FD5E59" w:rsidRPr="00FD5E59" w:rsidTr="002A13C7">
        <w:trPr>
          <w:trHeight w:val="64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11109045100000120</w:t>
            </w:r>
          </w:p>
        </w:tc>
        <w:tc>
          <w:tcPr>
            <w:tcW w:w="3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429 000,00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127 033,56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301 966,44</w:t>
            </w:r>
          </w:p>
        </w:tc>
      </w:tr>
      <w:tr w:rsidR="00FD5E59" w:rsidRPr="00FD5E59" w:rsidTr="002A13C7">
        <w:trPr>
          <w:trHeight w:val="55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11300000000000000</w:t>
            </w:r>
          </w:p>
        </w:tc>
        <w:tc>
          <w:tcPr>
            <w:tcW w:w="3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170 000,00</w:t>
            </w:r>
          </w:p>
        </w:tc>
      </w:tr>
      <w:tr w:rsidR="00FD5E59" w:rsidRPr="00FD5E59" w:rsidTr="002A13C7">
        <w:trPr>
          <w:trHeight w:val="55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11301995100000130</w:t>
            </w:r>
          </w:p>
        </w:tc>
        <w:tc>
          <w:tcPr>
            <w:tcW w:w="3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170 000,00</w:t>
            </w:r>
          </w:p>
        </w:tc>
      </w:tr>
      <w:tr w:rsidR="00FD5E59" w:rsidRPr="00FD5E59" w:rsidTr="002A13C7">
        <w:trPr>
          <w:trHeight w:val="52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11302995100000130.</w:t>
            </w:r>
          </w:p>
        </w:tc>
        <w:tc>
          <w:tcPr>
            <w:tcW w:w="3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E59" w:rsidRPr="00FD5E59" w:rsidTr="002A13C7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11600000000000000</w:t>
            </w:r>
          </w:p>
        </w:tc>
        <w:tc>
          <w:tcPr>
            <w:tcW w:w="3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FD5E59" w:rsidRPr="00FD5E59" w:rsidTr="002A13C7">
        <w:trPr>
          <w:trHeight w:val="6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116020200</w:t>
            </w: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20000140</w:t>
            </w:r>
          </w:p>
        </w:tc>
        <w:tc>
          <w:tcPr>
            <w:tcW w:w="3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Административные штрафы, установленные законами </w:t>
            </w: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1 300,</w:t>
            </w: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FD5E59" w:rsidRPr="00FD5E59" w:rsidTr="002A13C7">
        <w:trPr>
          <w:trHeight w:val="67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11607010100000140</w:t>
            </w:r>
          </w:p>
        </w:tc>
        <w:tc>
          <w:tcPr>
            <w:tcW w:w="3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</w:t>
            </w:r>
            <w:proofErr w:type="spellStart"/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муниицпальным</w:t>
            </w:r>
            <w:proofErr w:type="spellEnd"/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ind w:right="30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E59" w:rsidRPr="00FD5E59" w:rsidTr="002A13C7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СОБСТВЕННЫХ ДОХОДОВ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13 178 830,00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2 535 200,47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10 643 629,53</w:t>
            </w:r>
          </w:p>
        </w:tc>
      </w:tr>
      <w:tr w:rsidR="00FD5E59" w:rsidRPr="00FD5E59" w:rsidTr="002A13C7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37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15 326 533,00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3 356 044,94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11 970 488,06</w:t>
            </w:r>
          </w:p>
        </w:tc>
      </w:tr>
      <w:tr w:rsidR="00FD5E59" w:rsidRPr="00FD5E59" w:rsidTr="002A13C7">
        <w:trPr>
          <w:trHeight w:val="7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20200000000000000</w:t>
            </w:r>
          </w:p>
        </w:tc>
        <w:tc>
          <w:tcPr>
            <w:tcW w:w="3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15 291 533,00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3 352 444,94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11 939 088,06</w:t>
            </w:r>
          </w:p>
        </w:tc>
      </w:tr>
      <w:tr w:rsidR="00FD5E59" w:rsidRPr="00FD5E59" w:rsidTr="002A13C7">
        <w:trPr>
          <w:trHeight w:val="49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20215001100000150</w:t>
            </w:r>
          </w:p>
        </w:tc>
        <w:tc>
          <w:tcPr>
            <w:tcW w:w="3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218 000,00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54 501,00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163 499,00</w:t>
            </w:r>
          </w:p>
        </w:tc>
      </w:tr>
      <w:tr w:rsidR="00FD5E59" w:rsidRPr="00FD5E59" w:rsidTr="002A13C7">
        <w:trPr>
          <w:trHeight w:val="52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20216001100000150</w:t>
            </w:r>
          </w:p>
        </w:tc>
        <w:tc>
          <w:tcPr>
            <w:tcW w:w="3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1 613 200,00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1 513 200,00</w:t>
            </w:r>
          </w:p>
        </w:tc>
      </w:tr>
      <w:tr w:rsidR="00FD5E59" w:rsidRPr="00FD5E59" w:rsidTr="002A13C7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20229999100000150</w:t>
            </w:r>
          </w:p>
        </w:tc>
        <w:tc>
          <w:tcPr>
            <w:tcW w:w="3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168 000,</w:t>
            </w: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168 000,00</w:t>
            </w:r>
          </w:p>
        </w:tc>
      </w:tr>
      <w:tr w:rsidR="00FD5E59" w:rsidRPr="00FD5E59" w:rsidTr="002A13C7">
        <w:trPr>
          <w:trHeight w:val="49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20225576100000150</w:t>
            </w:r>
          </w:p>
        </w:tc>
        <w:tc>
          <w:tcPr>
            <w:tcW w:w="3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E59" w:rsidRPr="00FD5E59" w:rsidTr="002A13C7">
        <w:trPr>
          <w:trHeight w:val="9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20220216100000150</w:t>
            </w:r>
          </w:p>
        </w:tc>
        <w:tc>
          <w:tcPr>
            <w:tcW w:w="3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1 868 821,00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1 868 821,00</w:t>
            </w:r>
          </w:p>
        </w:tc>
      </w:tr>
      <w:tr w:rsidR="00FD5E59" w:rsidRPr="00FD5E59" w:rsidTr="002A13C7">
        <w:trPr>
          <w:trHeight w:val="112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20220299100000150</w:t>
            </w:r>
          </w:p>
        </w:tc>
        <w:tc>
          <w:tcPr>
            <w:tcW w:w="3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8 865 496,00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3 065 480,76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5 800 015,24</w:t>
            </w:r>
          </w:p>
        </w:tc>
      </w:tr>
      <w:tr w:rsidR="00FD5E59" w:rsidRPr="00FD5E59" w:rsidTr="002A13C7">
        <w:trPr>
          <w:trHeight w:val="67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20220302100000150</w:t>
            </w:r>
          </w:p>
        </w:tc>
        <w:tc>
          <w:tcPr>
            <w:tcW w:w="3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</w:t>
            </w: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счет средств бюджетов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89 551,00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30 964,46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58 586,54</w:t>
            </w:r>
          </w:p>
        </w:tc>
      </w:tr>
      <w:tr w:rsidR="00FD5E59" w:rsidRPr="00FD5E59" w:rsidTr="002A13C7">
        <w:trPr>
          <w:trHeight w:val="45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20225555100000150</w:t>
            </w:r>
          </w:p>
        </w:tc>
        <w:tc>
          <w:tcPr>
            <w:tcW w:w="3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1 769 500,00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1 769 500,00</w:t>
            </w:r>
          </w:p>
        </w:tc>
      </w:tr>
      <w:tr w:rsidR="00FD5E59" w:rsidRPr="00FD5E59" w:rsidTr="002A13C7">
        <w:trPr>
          <w:trHeight w:val="45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20230024100000150</w:t>
            </w:r>
          </w:p>
        </w:tc>
        <w:tc>
          <w:tcPr>
            <w:tcW w:w="3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FD5E59" w:rsidRPr="00FD5E59" w:rsidTr="002A13C7">
        <w:trPr>
          <w:trHeight w:val="45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20235118100000150</w:t>
            </w:r>
          </w:p>
        </w:tc>
        <w:tc>
          <w:tcPr>
            <w:tcW w:w="37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241 200,00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28 198,72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213 001,28</w:t>
            </w:r>
          </w:p>
        </w:tc>
      </w:tr>
      <w:tr w:rsidR="00FD5E59" w:rsidRPr="00FD5E59" w:rsidTr="002A13C7">
        <w:trPr>
          <w:trHeight w:val="76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20240014100000150</w:t>
            </w:r>
          </w:p>
        </w:tc>
        <w:tc>
          <w:tcPr>
            <w:tcW w:w="3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452 665,00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72 000,00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380 665,00</w:t>
            </w:r>
          </w:p>
        </w:tc>
      </w:tr>
      <w:tr w:rsidR="00FD5E59" w:rsidRPr="00FD5E59" w:rsidTr="002A13C7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20249999100000150</w:t>
            </w:r>
          </w:p>
        </w:tc>
        <w:tc>
          <w:tcPr>
            <w:tcW w:w="3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E59" w:rsidRPr="00FD5E59" w:rsidTr="002A13C7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20700000000000000</w:t>
            </w:r>
          </w:p>
        </w:tc>
        <w:tc>
          <w:tcPr>
            <w:tcW w:w="3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3 600,00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31 400,00</w:t>
            </w:r>
          </w:p>
        </w:tc>
      </w:tr>
      <w:tr w:rsidR="00FD5E59" w:rsidRPr="00FD5E59" w:rsidTr="002A13C7">
        <w:trPr>
          <w:trHeight w:val="45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20705020100000150</w:t>
            </w:r>
          </w:p>
        </w:tc>
        <w:tc>
          <w:tcPr>
            <w:tcW w:w="3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Поступления от денежных пожертвований, предоставляемых физическими лицами получателям средств бюджетов  сельских поселений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3 600,00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31 400,00</w:t>
            </w:r>
          </w:p>
        </w:tc>
      </w:tr>
      <w:tr w:rsidR="00FD5E59" w:rsidRPr="00FD5E59" w:rsidTr="002A13C7">
        <w:trPr>
          <w:trHeight w:val="45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20405000100000150</w:t>
            </w:r>
          </w:p>
        </w:tc>
        <w:tc>
          <w:tcPr>
            <w:tcW w:w="3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Поступления от денежных пожертвований, предоставляемых негосударственными </w:t>
            </w: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организациями получателям средств бюджетов сельских поселений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E59" w:rsidRPr="00FD5E59" w:rsidTr="002A13C7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безвозмездных поступлений: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15 326 533,00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3 356 044,94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11 970 488,06</w:t>
            </w:r>
          </w:p>
        </w:tc>
      </w:tr>
      <w:tr w:rsidR="00FD5E59" w:rsidRPr="00FD5E59" w:rsidTr="002A13C7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5E59" w:rsidRPr="00FD5E59" w:rsidTr="002A13C7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28 505 363,00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5 891 245,41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59" w:rsidRPr="00FD5E59" w:rsidRDefault="00FD5E59" w:rsidP="00C754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22 614 117,59</w:t>
            </w:r>
          </w:p>
        </w:tc>
      </w:tr>
    </w:tbl>
    <w:p w:rsidR="00FD5E59" w:rsidRPr="00FD5E59" w:rsidRDefault="00FD5E59" w:rsidP="00C754E6">
      <w:pPr>
        <w:jc w:val="both"/>
        <w:rPr>
          <w:rFonts w:ascii="Arial" w:hAnsi="Arial" w:cs="Arial"/>
          <w:sz w:val="24"/>
          <w:szCs w:val="24"/>
        </w:rPr>
      </w:pPr>
    </w:p>
    <w:sectPr w:rsidR="00FD5E59" w:rsidRPr="00FD5E59" w:rsidSect="00FD5E5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B14" w:rsidRDefault="00494B14" w:rsidP="00FD5E59">
      <w:pPr>
        <w:spacing w:after="0" w:line="240" w:lineRule="auto"/>
      </w:pPr>
      <w:r>
        <w:separator/>
      </w:r>
    </w:p>
  </w:endnote>
  <w:endnote w:type="continuationSeparator" w:id="0">
    <w:p w:rsidR="00494B14" w:rsidRDefault="00494B14" w:rsidP="00FD5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1">
    <w:altName w:val="Times New Roman"/>
    <w:charset w:val="00"/>
    <w:family w:val="roman"/>
    <w:pitch w:val="default"/>
  </w:font>
  <w:font w:name="Arial Narrow1">
    <w:altName w:val="Times New Roman"/>
    <w:charset w:val="00"/>
    <w:family w:val="roman"/>
    <w:pitch w:val="default"/>
  </w:font>
  <w:font w:name="Times New Roman1">
    <w:altName w:val="Times New Roman"/>
    <w:charset w:val="00"/>
    <w:family w:val="roman"/>
    <w:pitch w:val="default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B14" w:rsidRDefault="00494B14" w:rsidP="00FD5E59">
      <w:pPr>
        <w:spacing w:after="0" w:line="240" w:lineRule="auto"/>
      </w:pPr>
      <w:r>
        <w:separator/>
      </w:r>
    </w:p>
  </w:footnote>
  <w:footnote w:type="continuationSeparator" w:id="0">
    <w:p w:rsidR="00494B14" w:rsidRDefault="00494B14" w:rsidP="00FD5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sz w:val="24"/>
        <w:szCs w:val="22"/>
      </w:rPr>
    </w:lvl>
  </w:abstractNum>
  <w:abstractNum w:abstractNumId="3">
    <w:nsid w:val="01287F19"/>
    <w:multiLevelType w:val="hybridMultilevel"/>
    <w:tmpl w:val="808051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2941462"/>
    <w:multiLevelType w:val="multilevel"/>
    <w:tmpl w:val="3CFCF39C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">
    <w:nsid w:val="06470599"/>
    <w:multiLevelType w:val="multilevel"/>
    <w:tmpl w:val="CD66762A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0A0170B5"/>
    <w:multiLevelType w:val="multilevel"/>
    <w:tmpl w:val="56628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23F41"/>
    <w:multiLevelType w:val="multilevel"/>
    <w:tmpl w:val="B0146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B119D"/>
    <w:multiLevelType w:val="hybridMultilevel"/>
    <w:tmpl w:val="A1E08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C693B"/>
    <w:multiLevelType w:val="hybridMultilevel"/>
    <w:tmpl w:val="987E85B8"/>
    <w:lvl w:ilvl="0" w:tplc="DEF4EC60">
      <w:start w:val="1"/>
      <w:numFmt w:val="decimal"/>
      <w:lvlText w:val="%1."/>
      <w:lvlJc w:val="left"/>
      <w:pPr>
        <w:ind w:left="602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745" w:hanging="360"/>
      </w:pPr>
    </w:lvl>
    <w:lvl w:ilvl="2" w:tplc="0419001B" w:tentative="1">
      <w:start w:val="1"/>
      <w:numFmt w:val="lowerRoman"/>
      <w:lvlText w:val="%3."/>
      <w:lvlJc w:val="right"/>
      <w:pPr>
        <w:ind w:left="7465" w:hanging="180"/>
      </w:pPr>
    </w:lvl>
    <w:lvl w:ilvl="3" w:tplc="0419000F" w:tentative="1">
      <w:start w:val="1"/>
      <w:numFmt w:val="decimal"/>
      <w:lvlText w:val="%4."/>
      <w:lvlJc w:val="left"/>
      <w:pPr>
        <w:ind w:left="8185" w:hanging="360"/>
      </w:pPr>
    </w:lvl>
    <w:lvl w:ilvl="4" w:tplc="04190019" w:tentative="1">
      <w:start w:val="1"/>
      <w:numFmt w:val="lowerLetter"/>
      <w:lvlText w:val="%5."/>
      <w:lvlJc w:val="left"/>
      <w:pPr>
        <w:ind w:left="8905" w:hanging="360"/>
      </w:pPr>
    </w:lvl>
    <w:lvl w:ilvl="5" w:tplc="0419001B" w:tentative="1">
      <w:start w:val="1"/>
      <w:numFmt w:val="lowerRoman"/>
      <w:lvlText w:val="%6."/>
      <w:lvlJc w:val="right"/>
      <w:pPr>
        <w:ind w:left="9625" w:hanging="180"/>
      </w:pPr>
    </w:lvl>
    <w:lvl w:ilvl="6" w:tplc="0419000F" w:tentative="1">
      <w:start w:val="1"/>
      <w:numFmt w:val="decimal"/>
      <w:lvlText w:val="%7."/>
      <w:lvlJc w:val="left"/>
      <w:pPr>
        <w:ind w:left="10345" w:hanging="360"/>
      </w:pPr>
    </w:lvl>
    <w:lvl w:ilvl="7" w:tplc="04190019" w:tentative="1">
      <w:start w:val="1"/>
      <w:numFmt w:val="lowerLetter"/>
      <w:lvlText w:val="%8."/>
      <w:lvlJc w:val="left"/>
      <w:pPr>
        <w:ind w:left="11065" w:hanging="360"/>
      </w:pPr>
    </w:lvl>
    <w:lvl w:ilvl="8" w:tplc="0419001B" w:tentative="1">
      <w:start w:val="1"/>
      <w:numFmt w:val="lowerRoman"/>
      <w:lvlText w:val="%9."/>
      <w:lvlJc w:val="right"/>
      <w:pPr>
        <w:ind w:left="11785" w:hanging="180"/>
      </w:pPr>
    </w:lvl>
  </w:abstractNum>
  <w:abstractNum w:abstractNumId="10">
    <w:nsid w:val="1A9C7C62"/>
    <w:multiLevelType w:val="hybridMultilevel"/>
    <w:tmpl w:val="04885568"/>
    <w:lvl w:ilvl="0" w:tplc="D67872C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C3D9A"/>
    <w:multiLevelType w:val="hybridMultilevel"/>
    <w:tmpl w:val="6A8C198A"/>
    <w:lvl w:ilvl="0" w:tplc="4DC0548E">
      <w:start w:val="1"/>
      <w:numFmt w:val="decimal"/>
      <w:lvlText w:val="%1."/>
      <w:lvlJc w:val="left"/>
      <w:pPr>
        <w:ind w:left="1429" w:hanging="360"/>
      </w:pPr>
      <w:rPr>
        <w:rFonts w:ascii="Times New Roman" w:eastAsia="Arial Unicode MS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D784856"/>
    <w:multiLevelType w:val="hybridMultilevel"/>
    <w:tmpl w:val="CC288E08"/>
    <w:lvl w:ilvl="0" w:tplc="DA1C0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A31C39"/>
    <w:multiLevelType w:val="multilevel"/>
    <w:tmpl w:val="F8D0D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4">
    <w:nsid w:val="27CE4032"/>
    <w:multiLevelType w:val="multilevel"/>
    <w:tmpl w:val="007AB21C"/>
    <w:styleLink w:val="WWNum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5">
    <w:nsid w:val="34697092"/>
    <w:multiLevelType w:val="multilevel"/>
    <w:tmpl w:val="B83088A6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2"/>
      <w:numFmt w:val="decimal"/>
      <w:lvlText w:val="%1.%2"/>
      <w:lvlJc w:val="left"/>
      <w:pPr>
        <w:ind w:left="840" w:hanging="360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2280" w:hanging="1080"/>
      </w:pPr>
    </w:lvl>
    <w:lvl w:ilvl="4">
      <w:start w:val="1"/>
      <w:numFmt w:val="decimal"/>
      <w:lvlText w:val="%1.%2.%3.%4.%5"/>
      <w:lvlJc w:val="left"/>
      <w:pPr>
        <w:ind w:left="2640" w:hanging="1080"/>
      </w:pPr>
    </w:lvl>
    <w:lvl w:ilvl="5">
      <w:start w:val="1"/>
      <w:numFmt w:val="decimal"/>
      <w:lvlText w:val="%1.%2.%3.%4.%5.%6"/>
      <w:lvlJc w:val="left"/>
      <w:pPr>
        <w:ind w:left="3360" w:hanging="1440"/>
      </w:pPr>
    </w:lvl>
    <w:lvl w:ilvl="6">
      <w:start w:val="1"/>
      <w:numFmt w:val="decimal"/>
      <w:lvlText w:val="%1.%2.%3.%4.%5.%6.%7"/>
      <w:lvlJc w:val="left"/>
      <w:pPr>
        <w:ind w:left="3720" w:hanging="1440"/>
      </w:pPr>
    </w:lvl>
    <w:lvl w:ilvl="7">
      <w:start w:val="1"/>
      <w:numFmt w:val="decimal"/>
      <w:lvlText w:val="%1.%2.%3.%4.%5.%6.%7.%8"/>
      <w:lvlJc w:val="left"/>
      <w:pPr>
        <w:ind w:left="4440" w:hanging="1800"/>
      </w:pPr>
    </w:lvl>
    <w:lvl w:ilvl="8">
      <w:start w:val="1"/>
      <w:numFmt w:val="decimal"/>
      <w:lvlText w:val="%1.%2.%3.%4.%5.%6.%7.%8.%9"/>
      <w:lvlJc w:val="left"/>
      <w:pPr>
        <w:ind w:left="4800" w:hanging="1800"/>
      </w:pPr>
    </w:lvl>
  </w:abstractNum>
  <w:abstractNum w:abstractNumId="16">
    <w:nsid w:val="371A29D8"/>
    <w:multiLevelType w:val="multilevel"/>
    <w:tmpl w:val="0DC80388"/>
    <w:lvl w:ilvl="0">
      <w:start w:val="1"/>
      <w:numFmt w:val="decimal"/>
      <w:lvlText w:val="%1."/>
      <w:lvlJc w:val="left"/>
      <w:pPr>
        <w:ind w:left="1521" w:hanging="1095"/>
      </w:pPr>
      <w:rPr>
        <w:rFonts w:eastAsia="Arial Unicode MS"/>
        <w:color w:val="00000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B074542"/>
    <w:multiLevelType w:val="multilevel"/>
    <w:tmpl w:val="B01465AC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C131F"/>
    <w:multiLevelType w:val="multilevel"/>
    <w:tmpl w:val="F8D0D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9">
    <w:nsid w:val="47BB0372"/>
    <w:multiLevelType w:val="multilevel"/>
    <w:tmpl w:val="D32A9B6C"/>
    <w:styleLink w:val="WWNum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4AFD1C50"/>
    <w:multiLevelType w:val="hybridMultilevel"/>
    <w:tmpl w:val="27766216"/>
    <w:lvl w:ilvl="0" w:tplc="4DC0548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90A5E"/>
    <w:multiLevelType w:val="multilevel"/>
    <w:tmpl w:val="F7D0703A"/>
    <w:styleLink w:val="WWNum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52512394"/>
    <w:multiLevelType w:val="multilevel"/>
    <w:tmpl w:val="453C5F1A"/>
    <w:styleLink w:val="WWNum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5270559E"/>
    <w:multiLevelType w:val="multilevel"/>
    <w:tmpl w:val="A296C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4">
    <w:nsid w:val="57A51783"/>
    <w:multiLevelType w:val="hybridMultilevel"/>
    <w:tmpl w:val="2D765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1677AC"/>
    <w:multiLevelType w:val="multilevel"/>
    <w:tmpl w:val="C32E4CE8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2"/>
      <w:numFmt w:val="decimal"/>
      <w:lvlText w:val="%1.%2"/>
      <w:lvlJc w:val="left"/>
      <w:pPr>
        <w:ind w:left="840" w:hanging="360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2280" w:hanging="1080"/>
      </w:pPr>
    </w:lvl>
    <w:lvl w:ilvl="4">
      <w:start w:val="1"/>
      <w:numFmt w:val="decimal"/>
      <w:lvlText w:val="%1.%2.%3.%4.%5"/>
      <w:lvlJc w:val="left"/>
      <w:pPr>
        <w:ind w:left="2640" w:hanging="1080"/>
      </w:pPr>
    </w:lvl>
    <w:lvl w:ilvl="5">
      <w:start w:val="1"/>
      <w:numFmt w:val="decimal"/>
      <w:lvlText w:val="%1.%2.%3.%4.%5.%6"/>
      <w:lvlJc w:val="left"/>
      <w:pPr>
        <w:ind w:left="3360" w:hanging="1440"/>
      </w:pPr>
    </w:lvl>
    <w:lvl w:ilvl="6">
      <w:start w:val="1"/>
      <w:numFmt w:val="decimal"/>
      <w:lvlText w:val="%1.%2.%3.%4.%5.%6.%7"/>
      <w:lvlJc w:val="left"/>
      <w:pPr>
        <w:ind w:left="3720" w:hanging="1440"/>
      </w:pPr>
    </w:lvl>
    <w:lvl w:ilvl="7">
      <w:start w:val="1"/>
      <w:numFmt w:val="decimal"/>
      <w:lvlText w:val="%1.%2.%3.%4.%5.%6.%7.%8"/>
      <w:lvlJc w:val="left"/>
      <w:pPr>
        <w:ind w:left="4440" w:hanging="1800"/>
      </w:pPr>
    </w:lvl>
    <w:lvl w:ilvl="8">
      <w:start w:val="1"/>
      <w:numFmt w:val="decimal"/>
      <w:lvlText w:val="%1.%2.%3.%4.%5.%6.%7.%8.%9"/>
      <w:lvlJc w:val="left"/>
      <w:pPr>
        <w:ind w:left="4800" w:hanging="1800"/>
      </w:pPr>
    </w:lvl>
  </w:abstractNum>
  <w:abstractNum w:abstractNumId="26">
    <w:nsid w:val="5AC04AAF"/>
    <w:multiLevelType w:val="hybridMultilevel"/>
    <w:tmpl w:val="EC60CECE"/>
    <w:lvl w:ilvl="0" w:tplc="CA7C7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DEC73E8"/>
    <w:multiLevelType w:val="hybridMultilevel"/>
    <w:tmpl w:val="AA62E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F35F19"/>
    <w:multiLevelType w:val="hybridMultilevel"/>
    <w:tmpl w:val="4B84785C"/>
    <w:lvl w:ilvl="0" w:tplc="C2E6ADF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6A9B1A10"/>
    <w:multiLevelType w:val="multilevel"/>
    <w:tmpl w:val="0A3E3B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720624C2"/>
    <w:multiLevelType w:val="multilevel"/>
    <w:tmpl w:val="F8D0D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1">
    <w:nsid w:val="733C0E1A"/>
    <w:multiLevelType w:val="multilevel"/>
    <w:tmpl w:val="51BAAB0A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2"/>
      <w:numFmt w:val="decimal"/>
      <w:lvlText w:val="%1.%2"/>
      <w:lvlJc w:val="left"/>
      <w:pPr>
        <w:ind w:left="840" w:hanging="360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2280" w:hanging="1080"/>
      </w:pPr>
    </w:lvl>
    <w:lvl w:ilvl="4">
      <w:start w:val="1"/>
      <w:numFmt w:val="decimal"/>
      <w:lvlText w:val="%1.%2.%3.%4.%5"/>
      <w:lvlJc w:val="left"/>
      <w:pPr>
        <w:ind w:left="2640" w:hanging="1080"/>
      </w:pPr>
    </w:lvl>
    <w:lvl w:ilvl="5">
      <w:start w:val="1"/>
      <w:numFmt w:val="decimal"/>
      <w:lvlText w:val="%1.%2.%3.%4.%5.%6"/>
      <w:lvlJc w:val="left"/>
      <w:pPr>
        <w:ind w:left="3360" w:hanging="1440"/>
      </w:pPr>
    </w:lvl>
    <w:lvl w:ilvl="6">
      <w:start w:val="1"/>
      <w:numFmt w:val="decimal"/>
      <w:lvlText w:val="%1.%2.%3.%4.%5.%6.%7"/>
      <w:lvlJc w:val="left"/>
      <w:pPr>
        <w:ind w:left="3720" w:hanging="1440"/>
      </w:pPr>
    </w:lvl>
    <w:lvl w:ilvl="7">
      <w:start w:val="1"/>
      <w:numFmt w:val="decimal"/>
      <w:lvlText w:val="%1.%2.%3.%4.%5.%6.%7.%8"/>
      <w:lvlJc w:val="left"/>
      <w:pPr>
        <w:ind w:left="4440" w:hanging="1800"/>
      </w:pPr>
    </w:lvl>
    <w:lvl w:ilvl="8">
      <w:start w:val="1"/>
      <w:numFmt w:val="decimal"/>
      <w:lvlText w:val="%1.%2.%3.%4.%5.%6.%7.%8.%9"/>
      <w:lvlJc w:val="left"/>
      <w:pPr>
        <w:ind w:left="4800" w:hanging="1800"/>
      </w:pPr>
    </w:lvl>
  </w:abstractNum>
  <w:abstractNum w:abstractNumId="32">
    <w:nsid w:val="776A7ABE"/>
    <w:multiLevelType w:val="multilevel"/>
    <w:tmpl w:val="4CC6CF04"/>
    <w:styleLink w:val="WWNum1"/>
    <w:lvl w:ilvl="0">
      <w:start w:val="1"/>
      <w:numFmt w:val="decimal"/>
      <w:pStyle w:val="1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3">
    <w:nsid w:val="7BCC18F4"/>
    <w:multiLevelType w:val="hybridMultilevel"/>
    <w:tmpl w:val="AA62E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5D4D3F"/>
    <w:multiLevelType w:val="hybridMultilevel"/>
    <w:tmpl w:val="6E705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5A0E70"/>
    <w:multiLevelType w:val="hybridMultilevel"/>
    <w:tmpl w:val="E4CE4ED2"/>
    <w:lvl w:ilvl="0" w:tplc="D57A5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E7F0F88"/>
    <w:multiLevelType w:val="multilevel"/>
    <w:tmpl w:val="F8D0D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17"/>
  </w:num>
  <w:num w:numId="2">
    <w:abstractNumId w:val="32"/>
  </w:num>
  <w:num w:numId="3">
    <w:abstractNumId w:val="14"/>
  </w:num>
  <w:num w:numId="4">
    <w:abstractNumId w:val="19"/>
  </w:num>
  <w:num w:numId="5">
    <w:abstractNumId w:val="25"/>
  </w:num>
  <w:num w:numId="6">
    <w:abstractNumId w:val="31"/>
  </w:num>
  <w:num w:numId="7">
    <w:abstractNumId w:val="6"/>
  </w:num>
  <w:num w:numId="8">
    <w:abstractNumId w:val="4"/>
  </w:num>
  <w:num w:numId="9">
    <w:abstractNumId w:val="16"/>
  </w:num>
  <w:num w:numId="10">
    <w:abstractNumId w:val="15"/>
  </w:num>
  <w:num w:numId="11">
    <w:abstractNumId w:val="2"/>
  </w:num>
  <w:num w:numId="12">
    <w:abstractNumId w:val="27"/>
  </w:num>
  <w:num w:numId="13">
    <w:abstractNumId w:val="24"/>
  </w:num>
  <w:num w:numId="14">
    <w:abstractNumId w:val="35"/>
  </w:num>
  <w:num w:numId="15">
    <w:abstractNumId w:val="26"/>
  </w:num>
  <w:num w:numId="16">
    <w:abstractNumId w:val="8"/>
  </w:num>
  <w:num w:numId="17">
    <w:abstractNumId w:val="0"/>
  </w:num>
  <w:num w:numId="18">
    <w:abstractNumId w:val="1"/>
  </w:num>
  <w:num w:numId="19">
    <w:abstractNumId w:val="7"/>
  </w:num>
  <w:num w:numId="20">
    <w:abstractNumId w:val="36"/>
  </w:num>
  <w:num w:numId="21">
    <w:abstractNumId w:val="22"/>
  </w:num>
  <w:num w:numId="22">
    <w:abstractNumId w:val="22"/>
    <w:lvlOverride w:ilvl="0">
      <w:startOverride w:val="1"/>
    </w:lvlOverride>
  </w:num>
  <w:num w:numId="23">
    <w:abstractNumId w:val="21"/>
  </w:num>
  <w:num w:numId="24">
    <w:abstractNumId w:val="21"/>
    <w:lvlOverride w:ilvl="0">
      <w:startOverride w:val="1"/>
    </w:lvlOverride>
  </w:num>
  <w:num w:numId="25">
    <w:abstractNumId w:val="10"/>
  </w:num>
  <w:num w:numId="26">
    <w:abstractNumId w:val="23"/>
  </w:num>
  <w:num w:numId="27">
    <w:abstractNumId w:val="18"/>
  </w:num>
  <w:num w:numId="28">
    <w:abstractNumId w:val="13"/>
  </w:num>
  <w:num w:numId="29">
    <w:abstractNumId w:val="30"/>
  </w:num>
  <w:num w:numId="30">
    <w:abstractNumId w:val="34"/>
  </w:num>
  <w:num w:numId="31">
    <w:abstractNumId w:val="3"/>
  </w:num>
  <w:num w:numId="32">
    <w:abstractNumId w:val="5"/>
  </w:num>
  <w:num w:numId="33">
    <w:abstractNumId w:val="5"/>
    <w:lvlOverride w:ilvl="0">
      <w:startOverride w:val="1"/>
    </w:lvlOverride>
  </w:num>
  <w:num w:numId="34">
    <w:abstractNumId w:val="20"/>
  </w:num>
  <w:num w:numId="35">
    <w:abstractNumId w:val="11"/>
  </w:num>
  <w:num w:numId="36">
    <w:abstractNumId w:val="9"/>
  </w:num>
  <w:num w:numId="37">
    <w:abstractNumId w:val="33"/>
  </w:num>
  <w:num w:numId="38">
    <w:abstractNumId w:val="28"/>
  </w:num>
  <w:num w:numId="39">
    <w:abstractNumId w:val="12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12"/>
    <w:rsid w:val="00125680"/>
    <w:rsid w:val="002A13C7"/>
    <w:rsid w:val="003B1912"/>
    <w:rsid w:val="00494B14"/>
    <w:rsid w:val="008D3810"/>
    <w:rsid w:val="00C754E6"/>
    <w:rsid w:val="00D153E0"/>
    <w:rsid w:val="00F35E0E"/>
    <w:rsid w:val="00F90C79"/>
    <w:rsid w:val="00FD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aliases w:val="!Части документа"/>
    <w:basedOn w:val="a"/>
    <w:next w:val="a"/>
    <w:link w:val="11"/>
    <w:qFormat/>
    <w:rsid w:val="00FD5E59"/>
    <w:pPr>
      <w:keepNext/>
      <w:keepLines/>
      <w:widowControl w:val="0"/>
      <w:suppressAutoHyphens/>
      <w:autoSpaceDN w:val="0"/>
      <w:spacing w:before="480" w:after="0" w:line="240" w:lineRule="auto"/>
      <w:textAlignment w:val="baseline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ru-RU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FD5E5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iCs/>
      <w:sz w:val="30"/>
      <w:szCs w:val="28"/>
      <w:lang w:val="x-none" w:eastAsia="ru-RU"/>
    </w:rPr>
  </w:style>
  <w:style w:type="paragraph" w:styleId="3">
    <w:name w:val="heading 3"/>
    <w:aliases w:val="!Главы документа"/>
    <w:basedOn w:val="a"/>
    <w:link w:val="30"/>
    <w:unhideWhenUsed/>
    <w:qFormat/>
    <w:rsid w:val="00FD5E59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sz w:val="28"/>
      <w:szCs w:val="26"/>
      <w:lang w:val="x-none" w:eastAsia="ru-RU"/>
    </w:rPr>
  </w:style>
  <w:style w:type="paragraph" w:styleId="4">
    <w:name w:val="heading 4"/>
    <w:aliases w:val="!Параграфы/Статьи документа"/>
    <w:basedOn w:val="a"/>
    <w:link w:val="40"/>
    <w:unhideWhenUsed/>
    <w:qFormat/>
    <w:rsid w:val="00FD5E59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D5E59"/>
    <w:pPr>
      <w:keepNext/>
      <w:spacing w:after="0" w:line="240" w:lineRule="auto"/>
      <w:ind w:firstLine="567"/>
      <w:jc w:val="center"/>
      <w:outlineLvl w:val="4"/>
    </w:pPr>
    <w:rPr>
      <w:rFonts w:ascii="Arial" w:eastAsia="Times New Roman" w:hAnsi="Arial" w:cs="Times New Roman"/>
      <w:b/>
      <w:i/>
      <w:color w:val="FF0000"/>
      <w:sz w:val="24"/>
      <w:szCs w:val="24"/>
      <w:lang w:val="x-none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D5E59"/>
    <w:pPr>
      <w:keepNext/>
      <w:keepLines/>
      <w:widowControl w:val="0"/>
      <w:spacing w:after="0" w:line="360" w:lineRule="auto"/>
      <w:ind w:firstLine="567"/>
      <w:jc w:val="both"/>
      <w:outlineLvl w:val="5"/>
    </w:pPr>
    <w:rPr>
      <w:rFonts w:ascii="Arial" w:eastAsia="Times New Roman" w:hAnsi="Arial" w:cs="Times New Roman"/>
      <w:b/>
      <w:bCs/>
      <w:kern w:val="2"/>
      <w:sz w:val="24"/>
      <w:szCs w:val="24"/>
      <w:lang w:val="x-none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D5E59"/>
    <w:pPr>
      <w:keepNext/>
      <w:keepLines/>
      <w:widowControl w:val="0"/>
      <w:spacing w:after="0" w:line="360" w:lineRule="auto"/>
      <w:ind w:firstLine="567"/>
      <w:jc w:val="both"/>
      <w:outlineLvl w:val="6"/>
    </w:pPr>
    <w:rPr>
      <w:rFonts w:ascii="Arial" w:eastAsia="Times New Roman" w:hAnsi="Arial" w:cs="Times New Roman"/>
      <w:b/>
      <w:bCs/>
      <w:kern w:val="2"/>
      <w:sz w:val="28"/>
      <w:szCs w:val="24"/>
      <w:lang w:val="x-none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FD5E59"/>
    <w:pPr>
      <w:keepNext/>
      <w:keepLines/>
      <w:widowControl w:val="0"/>
      <w:spacing w:after="0" w:line="360" w:lineRule="auto"/>
      <w:ind w:firstLine="567"/>
      <w:jc w:val="right"/>
      <w:outlineLvl w:val="7"/>
    </w:pPr>
    <w:rPr>
      <w:rFonts w:ascii="Arial" w:eastAsia="Times New Roman" w:hAnsi="Arial" w:cs="Times New Roman"/>
      <w:b/>
      <w:kern w:val="2"/>
      <w:sz w:val="24"/>
      <w:szCs w:val="24"/>
      <w:lang w:val="x-none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D5E59"/>
    <w:pPr>
      <w:keepNext/>
      <w:autoSpaceDE w:val="0"/>
      <w:autoSpaceDN w:val="0"/>
      <w:spacing w:before="20" w:after="20" w:line="480" w:lineRule="atLeast"/>
      <w:ind w:firstLine="567"/>
      <w:jc w:val="center"/>
      <w:outlineLvl w:val="8"/>
    </w:pPr>
    <w:rPr>
      <w:rFonts w:ascii="Arial" w:eastAsia="Times New Roman" w:hAnsi="Arial" w:cs="Times New Roman"/>
      <w:b/>
      <w:b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E59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11">
    <w:name w:val="Заголовок 1 Знак"/>
    <w:aliases w:val="!Части документа Знак"/>
    <w:basedOn w:val="a0"/>
    <w:link w:val="10"/>
    <w:rsid w:val="00FD5E59"/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D5E59"/>
    <w:rPr>
      <w:rFonts w:ascii="Arial" w:eastAsia="Times New Roman" w:hAnsi="Arial" w:cs="Times New Roman"/>
      <w:iCs/>
      <w:sz w:val="30"/>
      <w:szCs w:val="28"/>
      <w:lang w:val="x-none"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D5E59"/>
    <w:rPr>
      <w:rFonts w:ascii="Arial" w:eastAsia="Times New Roman" w:hAnsi="Arial" w:cs="Times New Roman"/>
      <w:sz w:val="28"/>
      <w:szCs w:val="26"/>
      <w:lang w:val="x-none"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D5E59"/>
    <w:rPr>
      <w:rFonts w:ascii="Arial" w:eastAsia="Times New Roman" w:hAnsi="Arial" w:cs="Times New Roman"/>
      <w:sz w:val="26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FD5E59"/>
    <w:rPr>
      <w:rFonts w:ascii="Arial" w:eastAsia="Times New Roman" w:hAnsi="Arial" w:cs="Times New Roman"/>
      <w:b/>
      <w:i/>
      <w:color w:val="FF0000"/>
      <w:sz w:val="24"/>
      <w:szCs w:val="24"/>
      <w:lang w:val="x-none" w:eastAsia="ru-RU"/>
    </w:rPr>
  </w:style>
  <w:style w:type="character" w:customStyle="1" w:styleId="60">
    <w:name w:val="Заголовок 6 Знак"/>
    <w:basedOn w:val="a0"/>
    <w:link w:val="6"/>
    <w:semiHidden/>
    <w:rsid w:val="00FD5E59"/>
    <w:rPr>
      <w:rFonts w:ascii="Arial" w:eastAsia="Times New Roman" w:hAnsi="Arial" w:cs="Times New Roman"/>
      <w:b/>
      <w:bCs/>
      <w:kern w:val="2"/>
      <w:sz w:val="24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semiHidden/>
    <w:rsid w:val="00FD5E59"/>
    <w:rPr>
      <w:rFonts w:ascii="Arial" w:eastAsia="Times New Roman" w:hAnsi="Arial" w:cs="Times New Roman"/>
      <w:b/>
      <w:bCs/>
      <w:kern w:val="2"/>
      <w:sz w:val="28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semiHidden/>
    <w:rsid w:val="00FD5E59"/>
    <w:rPr>
      <w:rFonts w:ascii="Arial" w:eastAsia="Times New Roman" w:hAnsi="Arial" w:cs="Times New Roman"/>
      <w:b/>
      <w:kern w:val="2"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semiHidden/>
    <w:rsid w:val="00FD5E59"/>
    <w:rPr>
      <w:rFonts w:ascii="Arial" w:eastAsia="Times New Roman" w:hAnsi="Arial" w:cs="Times New Roman"/>
      <w:b/>
      <w:bCs/>
      <w:sz w:val="28"/>
      <w:szCs w:val="28"/>
      <w:lang w:val="x-none" w:eastAsia="ru-RU"/>
    </w:rPr>
  </w:style>
  <w:style w:type="numbering" w:customStyle="1" w:styleId="WWNum14">
    <w:name w:val="WWNum14"/>
    <w:basedOn w:val="a2"/>
    <w:rsid w:val="00FD5E59"/>
    <w:pPr>
      <w:numPr>
        <w:numId w:val="1"/>
      </w:numPr>
    </w:pPr>
  </w:style>
  <w:style w:type="paragraph" w:styleId="a4">
    <w:name w:val="header"/>
    <w:basedOn w:val="a"/>
    <w:link w:val="a5"/>
    <w:unhideWhenUsed/>
    <w:rsid w:val="00FD5E5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a5">
    <w:name w:val="Верхний колонтитул Знак"/>
    <w:basedOn w:val="a0"/>
    <w:link w:val="a4"/>
    <w:rsid w:val="00FD5E59"/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FD5E5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FD5E59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D5E59"/>
  </w:style>
  <w:style w:type="paragraph" w:customStyle="1" w:styleId="ConsPlusNonformat">
    <w:name w:val="ConsPlusNonformat"/>
    <w:rsid w:val="00FD5E59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ru-RU" w:bidi="hi-IN"/>
    </w:rPr>
  </w:style>
  <w:style w:type="numbering" w:customStyle="1" w:styleId="110">
    <w:name w:val="Нет списка11"/>
    <w:next w:val="a2"/>
    <w:uiPriority w:val="99"/>
    <w:semiHidden/>
    <w:unhideWhenUsed/>
    <w:rsid w:val="00FD5E59"/>
  </w:style>
  <w:style w:type="numbering" w:customStyle="1" w:styleId="111">
    <w:name w:val="Нет списка111"/>
    <w:next w:val="a2"/>
    <w:uiPriority w:val="99"/>
    <w:semiHidden/>
    <w:unhideWhenUsed/>
    <w:rsid w:val="00FD5E59"/>
  </w:style>
  <w:style w:type="paragraph" w:customStyle="1" w:styleId="Standard">
    <w:name w:val="Standard"/>
    <w:rsid w:val="00FD5E59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Heading">
    <w:name w:val="Heading"/>
    <w:basedOn w:val="Standard"/>
    <w:next w:val="Textbody"/>
    <w:rsid w:val="00FD5E5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FD5E59"/>
    <w:pPr>
      <w:spacing w:after="120"/>
    </w:pPr>
  </w:style>
  <w:style w:type="paragraph" w:styleId="a8">
    <w:name w:val="List"/>
    <w:basedOn w:val="Textbody"/>
    <w:rsid w:val="00FD5E59"/>
    <w:rPr>
      <w:rFonts w:cs="Mangal"/>
    </w:rPr>
  </w:style>
  <w:style w:type="paragraph" w:styleId="a9">
    <w:name w:val="caption"/>
    <w:basedOn w:val="Standard"/>
    <w:qFormat/>
    <w:rsid w:val="00FD5E5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FD5E59"/>
    <w:pPr>
      <w:suppressLineNumbers/>
    </w:pPr>
    <w:rPr>
      <w:rFonts w:cs="Mangal"/>
    </w:rPr>
  </w:style>
  <w:style w:type="paragraph" w:styleId="aa">
    <w:name w:val="Balloon Text"/>
    <w:basedOn w:val="Standard"/>
    <w:link w:val="ab"/>
    <w:rsid w:val="00FD5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D5E59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customStyle="1" w:styleId="21">
    <w:name w:val="Заголовок 21"/>
    <w:basedOn w:val="Standard"/>
    <w:rsid w:val="00FD5E59"/>
    <w:pPr>
      <w:spacing w:after="0" w:line="330" w:lineRule="atLeast"/>
    </w:pPr>
    <w:rPr>
      <w:rFonts w:ascii="Times New Roman" w:hAnsi="Times New Roman"/>
      <w:color w:val="000000"/>
      <w:sz w:val="33"/>
      <w:szCs w:val="33"/>
      <w:lang w:eastAsia="ar-SA"/>
    </w:rPr>
  </w:style>
  <w:style w:type="paragraph" w:customStyle="1" w:styleId="Default">
    <w:name w:val="Default"/>
    <w:rsid w:val="00FD5E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  <w:style w:type="paragraph" w:customStyle="1" w:styleId="ConsPlusNormal">
    <w:name w:val="ConsPlusNormal"/>
    <w:rsid w:val="00FD5E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c">
    <w:name w:val="footnote text"/>
    <w:basedOn w:val="Standard"/>
    <w:link w:val="ad"/>
    <w:rsid w:val="00FD5E5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FD5E59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customStyle="1" w:styleId="Footnote">
    <w:name w:val="Footnote"/>
    <w:basedOn w:val="Standard"/>
    <w:rsid w:val="00FD5E59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FD5E59"/>
    <w:pPr>
      <w:suppressLineNumbers/>
    </w:pPr>
  </w:style>
  <w:style w:type="paragraph" w:customStyle="1" w:styleId="TableHeading">
    <w:name w:val="Table Heading"/>
    <w:basedOn w:val="TableContents"/>
    <w:rsid w:val="00FD5E59"/>
    <w:pPr>
      <w:jc w:val="center"/>
    </w:pPr>
    <w:rPr>
      <w:b/>
      <w:bCs/>
    </w:rPr>
  </w:style>
  <w:style w:type="paragraph" w:styleId="ae">
    <w:name w:val="No Spacing"/>
    <w:uiPriority w:val="1"/>
    <w:qFormat/>
    <w:rsid w:val="00FD5E59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kern w:val="3"/>
      <w:sz w:val="28"/>
      <w:lang w:eastAsia="zh-CN"/>
    </w:rPr>
  </w:style>
  <w:style w:type="character" w:customStyle="1" w:styleId="blk">
    <w:name w:val="blk"/>
    <w:basedOn w:val="a0"/>
    <w:rsid w:val="00FD5E59"/>
    <w:rPr>
      <w:rFonts w:cs="Times New Roman"/>
    </w:rPr>
  </w:style>
  <w:style w:type="character" w:styleId="af">
    <w:name w:val="footnote reference"/>
    <w:basedOn w:val="a0"/>
    <w:rsid w:val="00FD5E59"/>
    <w:rPr>
      <w:position w:val="0"/>
      <w:vertAlign w:val="superscript"/>
    </w:rPr>
  </w:style>
  <w:style w:type="character" w:customStyle="1" w:styleId="ListLabel1">
    <w:name w:val="ListLabel 1"/>
    <w:rsid w:val="00FD5E59"/>
    <w:rPr>
      <w:rFonts w:cs="Times New Roman"/>
    </w:rPr>
  </w:style>
  <w:style w:type="character" w:customStyle="1" w:styleId="Internetlink">
    <w:name w:val="Internet link"/>
    <w:rsid w:val="00FD5E59"/>
    <w:rPr>
      <w:color w:val="000080"/>
      <w:u w:val="single"/>
    </w:rPr>
  </w:style>
  <w:style w:type="character" w:customStyle="1" w:styleId="FootnoteSymbol">
    <w:name w:val="Footnote Symbol"/>
    <w:rsid w:val="00FD5E59"/>
  </w:style>
  <w:style w:type="character" w:customStyle="1" w:styleId="Footnoteanchor">
    <w:name w:val="Footnote anchor"/>
    <w:rsid w:val="00FD5E59"/>
    <w:rPr>
      <w:position w:val="0"/>
      <w:vertAlign w:val="superscript"/>
    </w:rPr>
  </w:style>
  <w:style w:type="character" w:customStyle="1" w:styleId="StrongEmphasis">
    <w:name w:val="Strong Emphasis"/>
    <w:rsid w:val="00FD5E59"/>
    <w:rPr>
      <w:b/>
      <w:bCs/>
    </w:rPr>
  </w:style>
  <w:style w:type="character" w:customStyle="1" w:styleId="NumberingSymbols">
    <w:name w:val="Numbering Symbols"/>
    <w:rsid w:val="00FD5E59"/>
  </w:style>
  <w:style w:type="character" w:customStyle="1" w:styleId="13">
    <w:name w:val="Основной шрифт абзаца1"/>
    <w:rsid w:val="00FD5E59"/>
  </w:style>
  <w:style w:type="character" w:styleId="af0">
    <w:name w:val="Hyperlink"/>
    <w:basedOn w:val="a0"/>
    <w:uiPriority w:val="99"/>
    <w:rsid w:val="00FD5E59"/>
    <w:rPr>
      <w:color w:val="0000FF"/>
      <w:u w:val="single"/>
    </w:rPr>
  </w:style>
  <w:style w:type="character" w:styleId="af1">
    <w:name w:val="FollowedHyperlink"/>
    <w:basedOn w:val="a0"/>
    <w:uiPriority w:val="99"/>
    <w:rsid w:val="00FD5E59"/>
    <w:rPr>
      <w:color w:val="800080"/>
      <w:u w:val="single"/>
    </w:rPr>
  </w:style>
  <w:style w:type="paragraph" w:customStyle="1" w:styleId="font5">
    <w:name w:val="font5"/>
    <w:basedOn w:val="a"/>
    <w:rsid w:val="00FD5E59"/>
    <w:pPr>
      <w:autoSpaceDN w:val="0"/>
      <w:spacing w:before="100" w:after="100" w:line="240" w:lineRule="auto"/>
    </w:pPr>
    <w:rPr>
      <w:rFonts w:ascii="Arial Narrow" w:eastAsia="Times New Roman" w:hAnsi="Arial Narrow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FD5E59"/>
    <w:pPr>
      <w:autoSpaceDN w:val="0"/>
      <w:spacing w:before="100" w:after="100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FD5E59"/>
    <w:pPr>
      <w:autoSpaceDN w:val="0"/>
      <w:spacing w:before="100" w:after="100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FD5E59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D5E59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FD5E59"/>
    <w:pPr>
      <w:autoSpaceDN w:val="0"/>
      <w:spacing w:before="100" w:after="100" w:line="240" w:lineRule="auto"/>
      <w:jc w:val="center"/>
    </w:pPr>
    <w:rPr>
      <w:rFonts w:ascii="Arial1" w:eastAsia="Times New Roman" w:hAnsi="Arial1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FD5E59"/>
    <w:pPr>
      <w:shd w:val="clear" w:color="auto" w:fill="FFFFFF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1" w:eastAsia="Times New Roman" w:hAnsi="Arial Narrow1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94">
    <w:name w:val="xl94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both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99">
    <w:name w:val="xl99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100">
    <w:name w:val="xl100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ru-RU"/>
    </w:rPr>
  </w:style>
  <w:style w:type="paragraph" w:customStyle="1" w:styleId="xl102">
    <w:name w:val="xl102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ru-RU"/>
    </w:rPr>
  </w:style>
  <w:style w:type="paragraph" w:customStyle="1" w:styleId="xl103">
    <w:name w:val="xl103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ru-RU"/>
    </w:rPr>
  </w:style>
  <w:style w:type="paragraph" w:customStyle="1" w:styleId="xl111">
    <w:name w:val="xl111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113">
    <w:name w:val="xl113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both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ru-RU"/>
    </w:rPr>
  </w:style>
  <w:style w:type="paragraph" w:customStyle="1" w:styleId="xl115">
    <w:name w:val="xl115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FD5E59"/>
    <w:pP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1" w:eastAsia="Times New Roman" w:hAnsi="Arial Narrow1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1" w:eastAsia="Times New Roman" w:hAnsi="Arial Narrow1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1" w:eastAsia="Times New Roman" w:hAnsi="Arial Narrow1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128">
    <w:name w:val="xl128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129">
    <w:name w:val="xl129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ru-RU"/>
    </w:rPr>
  </w:style>
  <w:style w:type="paragraph" w:customStyle="1" w:styleId="xl130">
    <w:name w:val="xl130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131">
    <w:name w:val="xl131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FD5E59"/>
    <w:pP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FD5E59"/>
    <w:pPr>
      <w:shd w:val="clear" w:color="auto" w:fill="FFFFFF"/>
      <w:autoSpaceDN w:val="0"/>
      <w:spacing w:before="100" w:after="100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FD5E59"/>
    <w:pPr>
      <w:shd w:val="clear" w:color="auto" w:fill="FFFFFF"/>
      <w:autoSpaceDN w:val="0"/>
      <w:spacing w:before="100" w:after="100" w:line="240" w:lineRule="auto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FD5E59"/>
    <w:pPr>
      <w:shd w:val="clear" w:color="auto" w:fill="FFFFFF"/>
      <w:autoSpaceDN w:val="0"/>
      <w:spacing w:before="100" w:after="100" w:line="240" w:lineRule="auto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FD5E59"/>
    <w:pP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FD5E59"/>
    <w:pPr>
      <w:autoSpaceDN w:val="0"/>
      <w:spacing w:before="100" w:after="100" w:line="240" w:lineRule="auto"/>
      <w:jc w:val="center"/>
    </w:pPr>
    <w:rPr>
      <w:rFonts w:ascii="Times New Roman1" w:eastAsia="Times New Roman" w:hAnsi="Times New Roman1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FD5E59"/>
    <w:pPr>
      <w:autoSpaceDN w:val="0"/>
      <w:spacing w:before="100" w:after="100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FD5E59"/>
    <w:pPr>
      <w:autoSpaceDN w:val="0"/>
      <w:spacing w:before="100" w:after="100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FD5E59"/>
    <w:pPr>
      <w:shd w:val="clear" w:color="auto" w:fill="FFFFFF"/>
      <w:autoSpaceDN w:val="0"/>
      <w:spacing w:before="100" w:after="100" w:line="240" w:lineRule="auto"/>
      <w:jc w:val="center"/>
    </w:pPr>
    <w:rPr>
      <w:rFonts w:ascii="Times New Roman1" w:eastAsia="Times New Roman" w:hAnsi="Times New Roman1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FD5E59"/>
    <w:pPr>
      <w:autoSpaceDN w:val="0"/>
      <w:spacing w:before="100" w:after="100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FD5E59"/>
    <w:pPr>
      <w:shd w:val="clear" w:color="auto" w:fill="FFFFFF"/>
      <w:autoSpaceDN w:val="0"/>
      <w:spacing w:before="100" w:after="100" w:line="240" w:lineRule="auto"/>
      <w:jc w:val="center"/>
    </w:pPr>
    <w:rPr>
      <w:rFonts w:ascii="Times New Roman1" w:eastAsia="Times New Roman" w:hAnsi="Times New Roman1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FD5E59"/>
    <w:pPr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WWNum1">
    <w:name w:val="WWNum1"/>
    <w:basedOn w:val="a2"/>
    <w:rsid w:val="00FD5E59"/>
    <w:pPr>
      <w:numPr>
        <w:numId w:val="2"/>
      </w:numPr>
    </w:pPr>
  </w:style>
  <w:style w:type="numbering" w:customStyle="1" w:styleId="WWNum2">
    <w:name w:val="WWNum2"/>
    <w:basedOn w:val="a2"/>
    <w:rsid w:val="00FD5E59"/>
    <w:pPr>
      <w:numPr>
        <w:numId w:val="3"/>
      </w:numPr>
    </w:pPr>
  </w:style>
  <w:style w:type="numbering" w:customStyle="1" w:styleId="WWNum11">
    <w:name w:val="WWNum11"/>
    <w:basedOn w:val="a2"/>
    <w:rsid w:val="00FD5E59"/>
    <w:pPr>
      <w:numPr>
        <w:numId w:val="4"/>
      </w:numPr>
    </w:pPr>
  </w:style>
  <w:style w:type="character" w:styleId="af2">
    <w:name w:val="Strong"/>
    <w:basedOn w:val="a0"/>
    <w:uiPriority w:val="22"/>
    <w:qFormat/>
    <w:rsid w:val="00FD5E59"/>
    <w:rPr>
      <w:b/>
      <w:bCs/>
    </w:rPr>
  </w:style>
  <w:style w:type="character" w:styleId="af3">
    <w:name w:val="Book Title"/>
    <w:basedOn w:val="a0"/>
    <w:uiPriority w:val="33"/>
    <w:qFormat/>
    <w:rsid w:val="00FD5E59"/>
    <w:rPr>
      <w:b/>
      <w:bCs/>
      <w:smallCaps/>
      <w:spacing w:val="5"/>
    </w:rPr>
  </w:style>
  <w:style w:type="character" w:styleId="af4">
    <w:name w:val="Emphasis"/>
    <w:basedOn w:val="a0"/>
    <w:uiPriority w:val="20"/>
    <w:qFormat/>
    <w:rsid w:val="00FD5E59"/>
    <w:rPr>
      <w:i/>
      <w:iCs/>
    </w:rPr>
  </w:style>
  <w:style w:type="numbering" w:customStyle="1" w:styleId="22">
    <w:name w:val="Нет списка2"/>
    <w:next w:val="a2"/>
    <w:uiPriority w:val="99"/>
    <w:semiHidden/>
    <w:unhideWhenUsed/>
    <w:rsid w:val="00FD5E59"/>
  </w:style>
  <w:style w:type="numbering" w:customStyle="1" w:styleId="120">
    <w:name w:val="Нет списка12"/>
    <w:next w:val="a2"/>
    <w:uiPriority w:val="99"/>
    <w:semiHidden/>
    <w:unhideWhenUsed/>
    <w:rsid w:val="00FD5E59"/>
  </w:style>
  <w:style w:type="character" w:customStyle="1" w:styleId="14">
    <w:name w:val="Текст сноски Знак1"/>
    <w:basedOn w:val="a0"/>
    <w:rsid w:val="00FD5E59"/>
    <w:rPr>
      <w:sz w:val="20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link w:val="af6"/>
    <w:semiHidden/>
    <w:locked/>
    <w:rsid w:val="00FD5E59"/>
    <w:rPr>
      <w:rFonts w:ascii="Courier" w:hAnsi="Courier"/>
    </w:rPr>
  </w:style>
  <w:style w:type="paragraph" w:styleId="af6">
    <w:name w:val="annotation text"/>
    <w:aliases w:val="!Равноширинный текст документа"/>
    <w:basedOn w:val="a"/>
    <w:link w:val="af5"/>
    <w:semiHidden/>
    <w:unhideWhenUsed/>
    <w:rsid w:val="00FD5E59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5">
    <w:name w:val="Текст примечания Знак1"/>
    <w:aliases w:val="!Равноширинный текст документа Знак1"/>
    <w:basedOn w:val="a0"/>
    <w:semiHidden/>
    <w:rsid w:val="00FD5E59"/>
    <w:rPr>
      <w:sz w:val="20"/>
      <w:szCs w:val="20"/>
    </w:rPr>
  </w:style>
  <w:style w:type="character" w:customStyle="1" w:styleId="16">
    <w:name w:val="Верхний колонтитул Знак1"/>
    <w:basedOn w:val="a0"/>
    <w:uiPriority w:val="99"/>
    <w:semiHidden/>
    <w:rsid w:val="00FD5E59"/>
  </w:style>
  <w:style w:type="character" w:customStyle="1" w:styleId="17">
    <w:name w:val="Нижний колонтитул Знак1"/>
    <w:basedOn w:val="a0"/>
    <w:uiPriority w:val="99"/>
    <w:semiHidden/>
    <w:rsid w:val="00FD5E59"/>
  </w:style>
  <w:style w:type="character" w:customStyle="1" w:styleId="af7">
    <w:name w:val="Название Знак"/>
    <w:link w:val="af8"/>
    <w:rsid w:val="00FD5E59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styleId="af8">
    <w:name w:val="Title"/>
    <w:basedOn w:val="a"/>
    <w:link w:val="af7"/>
    <w:qFormat/>
    <w:rsid w:val="00FD5E59"/>
    <w:pPr>
      <w:keepLines/>
      <w:widowControl w:val="0"/>
      <w:spacing w:after="0" w:line="240" w:lineRule="auto"/>
      <w:ind w:firstLine="567"/>
      <w:jc w:val="center"/>
    </w:pPr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character" w:customStyle="1" w:styleId="18">
    <w:name w:val="Название Знак1"/>
    <w:basedOn w:val="a0"/>
    <w:uiPriority w:val="10"/>
    <w:rsid w:val="00FD5E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Основной текст Знак"/>
    <w:link w:val="afa"/>
    <w:rsid w:val="00FD5E59"/>
    <w:rPr>
      <w:rFonts w:ascii="Arial" w:eastAsia="Times New Roman" w:hAnsi="Arial" w:cs="Times New Roman"/>
      <w:sz w:val="28"/>
      <w:szCs w:val="24"/>
      <w:lang w:eastAsia="ru-RU"/>
    </w:rPr>
  </w:style>
  <w:style w:type="paragraph" w:styleId="afa">
    <w:name w:val="Body Text"/>
    <w:basedOn w:val="a"/>
    <w:link w:val="af9"/>
    <w:unhideWhenUsed/>
    <w:rsid w:val="00FD5E5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19">
    <w:name w:val="Основной текст Знак1"/>
    <w:basedOn w:val="a0"/>
    <w:uiPriority w:val="99"/>
    <w:semiHidden/>
    <w:rsid w:val="00FD5E59"/>
  </w:style>
  <w:style w:type="character" w:customStyle="1" w:styleId="afb">
    <w:name w:val="Основной текст с отступом Знак"/>
    <w:link w:val="afc"/>
    <w:rsid w:val="00FD5E59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fc">
    <w:name w:val="Body Text Indent"/>
    <w:basedOn w:val="a"/>
    <w:link w:val="afb"/>
    <w:unhideWhenUsed/>
    <w:rsid w:val="00FD5E59"/>
    <w:pPr>
      <w:keepNext/>
      <w:overflowPunct w:val="0"/>
      <w:autoSpaceDE w:val="0"/>
      <w:autoSpaceDN w:val="0"/>
      <w:adjustRightInd w:val="0"/>
      <w:spacing w:before="20" w:after="20" w:line="480" w:lineRule="atLeast"/>
      <w:ind w:firstLine="567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customStyle="1" w:styleId="1a">
    <w:name w:val="Основной текст с отступом Знак1"/>
    <w:basedOn w:val="a0"/>
    <w:uiPriority w:val="99"/>
    <w:semiHidden/>
    <w:rsid w:val="00FD5E59"/>
  </w:style>
  <w:style w:type="character" w:customStyle="1" w:styleId="23">
    <w:name w:val="Основной текст 2 Знак"/>
    <w:link w:val="24"/>
    <w:semiHidden/>
    <w:rsid w:val="00FD5E59"/>
    <w:rPr>
      <w:rFonts w:ascii="Arial" w:eastAsia="Times New Roman" w:hAnsi="Arial" w:cs="Times New Roman"/>
      <w:color w:val="FF0000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FD5E59"/>
    <w:pPr>
      <w:spacing w:after="0" w:line="240" w:lineRule="auto"/>
      <w:ind w:firstLine="567"/>
      <w:jc w:val="both"/>
    </w:pPr>
    <w:rPr>
      <w:rFonts w:ascii="Arial" w:eastAsia="Times New Roman" w:hAnsi="Arial" w:cs="Times New Roman"/>
      <w:color w:val="FF0000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FD5E59"/>
  </w:style>
  <w:style w:type="character" w:customStyle="1" w:styleId="31">
    <w:name w:val="Основной текст 3 Знак"/>
    <w:link w:val="32"/>
    <w:semiHidden/>
    <w:rsid w:val="00FD5E59"/>
    <w:rPr>
      <w:rFonts w:ascii="Arial" w:eastAsia="Times New Roman" w:hAnsi="Arial" w:cs="Times New Roman"/>
      <w:sz w:val="24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FD5E59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FD5E59"/>
    <w:rPr>
      <w:sz w:val="16"/>
      <w:szCs w:val="16"/>
    </w:rPr>
  </w:style>
  <w:style w:type="character" w:customStyle="1" w:styleId="25">
    <w:name w:val="Основной текст с отступом 2 Знак"/>
    <w:link w:val="26"/>
    <w:semiHidden/>
    <w:rsid w:val="00FD5E59"/>
    <w:rPr>
      <w:rFonts w:ascii="Arial" w:eastAsia="Times New Roman" w:hAnsi="Arial" w:cs="Times New Roman"/>
      <w:sz w:val="28"/>
      <w:szCs w:val="28"/>
      <w:lang w:eastAsia="ru-RU"/>
    </w:rPr>
  </w:style>
  <w:style w:type="paragraph" w:styleId="26">
    <w:name w:val="Body Text Indent 2"/>
    <w:basedOn w:val="a"/>
    <w:link w:val="25"/>
    <w:semiHidden/>
    <w:unhideWhenUsed/>
    <w:rsid w:val="00FD5E59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FD5E59"/>
  </w:style>
  <w:style w:type="character" w:customStyle="1" w:styleId="33">
    <w:name w:val="Основной текст с отступом 3 Знак"/>
    <w:link w:val="34"/>
    <w:semiHidden/>
    <w:rsid w:val="00FD5E59"/>
    <w:rPr>
      <w:rFonts w:ascii="Arial" w:eastAsia="Times New Roman" w:hAnsi="Arial" w:cs="Times New Roman"/>
      <w:sz w:val="24"/>
      <w:szCs w:val="24"/>
      <w:lang w:eastAsia="ru-RU"/>
    </w:rPr>
  </w:style>
  <w:style w:type="paragraph" w:styleId="34">
    <w:name w:val="Body Text Indent 3"/>
    <w:basedOn w:val="a"/>
    <w:link w:val="33"/>
    <w:semiHidden/>
    <w:unhideWhenUsed/>
    <w:rsid w:val="00FD5E5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FD5E59"/>
    <w:rPr>
      <w:sz w:val="16"/>
      <w:szCs w:val="16"/>
    </w:rPr>
  </w:style>
  <w:style w:type="character" w:customStyle="1" w:styleId="1b">
    <w:name w:val="Текст выноски Знак1"/>
    <w:basedOn w:val="a0"/>
    <w:uiPriority w:val="99"/>
    <w:semiHidden/>
    <w:rsid w:val="00FD5E5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D5E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D5E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D5E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FD5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FD5E5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FD5E5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D5E5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D5E5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FD5E59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table" w:styleId="afd">
    <w:name w:val="Table Grid"/>
    <w:basedOn w:val="a1"/>
    <w:rsid w:val="00FD5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rmal (Web)"/>
    <w:basedOn w:val="a"/>
    <w:unhideWhenUsed/>
    <w:rsid w:val="00FD5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FD5E59"/>
  </w:style>
  <w:style w:type="character" w:customStyle="1" w:styleId="WW8Num1z0">
    <w:name w:val="WW8Num1z0"/>
    <w:rsid w:val="00FD5E59"/>
    <w:rPr>
      <w:rFonts w:hint="default"/>
    </w:rPr>
  </w:style>
  <w:style w:type="character" w:customStyle="1" w:styleId="WW8Num1z1">
    <w:name w:val="WW8Num1z1"/>
    <w:rsid w:val="00FD5E59"/>
  </w:style>
  <w:style w:type="character" w:customStyle="1" w:styleId="WW8Num1z2">
    <w:name w:val="WW8Num1z2"/>
    <w:rsid w:val="00FD5E59"/>
  </w:style>
  <w:style w:type="character" w:customStyle="1" w:styleId="WW8Num1z3">
    <w:name w:val="WW8Num1z3"/>
    <w:rsid w:val="00FD5E59"/>
  </w:style>
  <w:style w:type="character" w:customStyle="1" w:styleId="WW8Num1z4">
    <w:name w:val="WW8Num1z4"/>
    <w:rsid w:val="00FD5E59"/>
  </w:style>
  <w:style w:type="character" w:customStyle="1" w:styleId="WW8Num1z5">
    <w:name w:val="WW8Num1z5"/>
    <w:rsid w:val="00FD5E59"/>
  </w:style>
  <w:style w:type="character" w:customStyle="1" w:styleId="WW8Num1z6">
    <w:name w:val="WW8Num1z6"/>
    <w:rsid w:val="00FD5E59"/>
  </w:style>
  <w:style w:type="character" w:customStyle="1" w:styleId="WW8Num1z7">
    <w:name w:val="WW8Num1z7"/>
    <w:rsid w:val="00FD5E59"/>
  </w:style>
  <w:style w:type="character" w:customStyle="1" w:styleId="WW8Num1z8">
    <w:name w:val="WW8Num1z8"/>
    <w:rsid w:val="00FD5E59"/>
  </w:style>
  <w:style w:type="character" w:customStyle="1" w:styleId="WW8Num2z0">
    <w:name w:val="WW8Num2z0"/>
    <w:rsid w:val="00FD5E59"/>
  </w:style>
  <w:style w:type="character" w:customStyle="1" w:styleId="WW8Num2z1">
    <w:name w:val="WW8Num2z1"/>
    <w:rsid w:val="00FD5E59"/>
  </w:style>
  <w:style w:type="character" w:customStyle="1" w:styleId="WW8Num2z2">
    <w:name w:val="WW8Num2z2"/>
    <w:rsid w:val="00FD5E59"/>
  </w:style>
  <w:style w:type="character" w:customStyle="1" w:styleId="WW8Num2z3">
    <w:name w:val="WW8Num2z3"/>
    <w:rsid w:val="00FD5E59"/>
  </w:style>
  <w:style w:type="character" w:customStyle="1" w:styleId="WW8Num2z4">
    <w:name w:val="WW8Num2z4"/>
    <w:rsid w:val="00FD5E59"/>
  </w:style>
  <w:style w:type="character" w:customStyle="1" w:styleId="WW8Num2z5">
    <w:name w:val="WW8Num2z5"/>
    <w:rsid w:val="00FD5E59"/>
  </w:style>
  <w:style w:type="character" w:customStyle="1" w:styleId="WW8Num2z6">
    <w:name w:val="WW8Num2z6"/>
    <w:rsid w:val="00FD5E59"/>
  </w:style>
  <w:style w:type="character" w:customStyle="1" w:styleId="WW8Num2z7">
    <w:name w:val="WW8Num2z7"/>
    <w:rsid w:val="00FD5E59"/>
  </w:style>
  <w:style w:type="character" w:customStyle="1" w:styleId="WW8Num2z8">
    <w:name w:val="WW8Num2z8"/>
    <w:rsid w:val="00FD5E59"/>
  </w:style>
  <w:style w:type="character" w:customStyle="1" w:styleId="WW8Num3z0">
    <w:name w:val="WW8Num3z0"/>
    <w:rsid w:val="00FD5E59"/>
  </w:style>
  <w:style w:type="character" w:customStyle="1" w:styleId="WW8Num3z1">
    <w:name w:val="WW8Num3z1"/>
    <w:rsid w:val="00FD5E59"/>
  </w:style>
  <w:style w:type="character" w:customStyle="1" w:styleId="WW8Num3z2">
    <w:name w:val="WW8Num3z2"/>
    <w:rsid w:val="00FD5E59"/>
  </w:style>
  <w:style w:type="character" w:customStyle="1" w:styleId="WW8Num3z3">
    <w:name w:val="WW8Num3z3"/>
    <w:rsid w:val="00FD5E59"/>
  </w:style>
  <w:style w:type="character" w:customStyle="1" w:styleId="WW8Num3z4">
    <w:name w:val="WW8Num3z4"/>
    <w:rsid w:val="00FD5E59"/>
  </w:style>
  <w:style w:type="character" w:customStyle="1" w:styleId="WW8Num3z5">
    <w:name w:val="WW8Num3z5"/>
    <w:rsid w:val="00FD5E59"/>
  </w:style>
  <w:style w:type="character" w:customStyle="1" w:styleId="WW8Num3z6">
    <w:name w:val="WW8Num3z6"/>
    <w:rsid w:val="00FD5E59"/>
  </w:style>
  <w:style w:type="character" w:customStyle="1" w:styleId="WW8Num3z7">
    <w:name w:val="WW8Num3z7"/>
    <w:rsid w:val="00FD5E59"/>
  </w:style>
  <w:style w:type="character" w:customStyle="1" w:styleId="WW8Num3z8">
    <w:name w:val="WW8Num3z8"/>
    <w:rsid w:val="00FD5E59"/>
  </w:style>
  <w:style w:type="character" w:styleId="aff">
    <w:name w:val="page number"/>
    <w:basedOn w:val="13"/>
    <w:rsid w:val="00FD5E59"/>
  </w:style>
  <w:style w:type="character" w:customStyle="1" w:styleId="aff0">
    <w:name w:val="Цветовое выделение"/>
    <w:rsid w:val="00FD5E59"/>
    <w:rPr>
      <w:b/>
      <w:bCs/>
      <w:color w:val="000080"/>
    </w:rPr>
  </w:style>
  <w:style w:type="character" w:customStyle="1" w:styleId="aff1">
    <w:name w:val="Гипертекстовая ссылка"/>
    <w:basedOn w:val="aff0"/>
    <w:rsid w:val="00FD5E59"/>
    <w:rPr>
      <w:b/>
      <w:bCs/>
      <w:color w:val="008000"/>
    </w:rPr>
  </w:style>
  <w:style w:type="character" w:customStyle="1" w:styleId="27">
    <w:name w:val="Знак2 Знак Знак"/>
    <w:basedOn w:val="13"/>
    <w:rsid w:val="00FD5E59"/>
    <w:rPr>
      <w:sz w:val="24"/>
      <w:szCs w:val="24"/>
    </w:rPr>
  </w:style>
  <w:style w:type="character" w:customStyle="1" w:styleId="ILT">
    <w:name w:val="I.L.T. Знак Знак"/>
    <w:basedOn w:val="13"/>
    <w:rsid w:val="00FD5E59"/>
    <w:rPr>
      <w:sz w:val="24"/>
      <w:szCs w:val="24"/>
    </w:rPr>
  </w:style>
  <w:style w:type="character" w:customStyle="1" w:styleId="61">
    <w:name w:val="Знак Знак6"/>
    <w:basedOn w:val="13"/>
    <w:rsid w:val="00FD5E59"/>
    <w:rPr>
      <w:rFonts w:ascii="Tahoma" w:hAnsi="Tahoma" w:cs="Tahoma"/>
      <w:sz w:val="16"/>
      <w:szCs w:val="16"/>
    </w:rPr>
  </w:style>
  <w:style w:type="character" w:customStyle="1" w:styleId="H1">
    <w:name w:val="H1 Знак"/>
    <w:basedOn w:val="13"/>
    <w:rsid w:val="00FD5E59"/>
    <w:rPr>
      <w:rFonts w:ascii="TimesET" w:hAnsi="TimesET" w:cs="TimesET"/>
      <w:sz w:val="28"/>
      <w:szCs w:val="24"/>
    </w:rPr>
  </w:style>
  <w:style w:type="character" w:customStyle="1" w:styleId="100">
    <w:name w:val="Знак Знак10"/>
    <w:basedOn w:val="13"/>
    <w:rsid w:val="00FD5E59"/>
    <w:rPr>
      <w:sz w:val="28"/>
      <w:szCs w:val="24"/>
    </w:rPr>
  </w:style>
  <w:style w:type="character" w:customStyle="1" w:styleId="91">
    <w:name w:val="Знак Знак9"/>
    <w:basedOn w:val="13"/>
    <w:rsid w:val="00FD5E59"/>
    <w:rPr>
      <w:rFonts w:ascii="TimesET" w:hAnsi="TimesET" w:cs="TimesET"/>
      <w:sz w:val="36"/>
      <w:szCs w:val="24"/>
    </w:rPr>
  </w:style>
  <w:style w:type="character" w:customStyle="1" w:styleId="51">
    <w:name w:val="Знак Знак5"/>
    <w:basedOn w:val="13"/>
    <w:rsid w:val="00FD5E59"/>
    <w:rPr>
      <w:sz w:val="28"/>
      <w:szCs w:val="28"/>
    </w:rPr>
  </w:style>
  <w:style w:type="character" w:customStyle="1" w:styleId="41">
    <w:name w:val="Знак Знак4"/>
    <w:basedOn w:val="13"/>
    <w:rsid w:val="00FD5E59"/>
    <w:rPr>
      <w:sz w:val="16"/>
      <w:szCs w:val="16"/>
    </w:rPr>
  </w:style>
  <w:style w:type="character" w:customStyle="1" w:styleId="71">
    <w:name w:val="Знак Знак7"/>
    <w:basedOn w:val="13"/>
    <w:rsid w:val="00FD5E59"/>
    <w:rPr>
      <w:color w:val="000000"/>
      <w:sz w:val="28"/>
      <w:szCs w:val="28"/>
      <w:shd w:val="clear" w:color="auto" w:fill="FFFFFF"/>
    </w:rPr>
  </w:style>
  <w:style w:type="character" w:customStyle="1" w:styleId="apple-style-span">
    <w:name w:val="apple-style-span"/>
    <w:basedOn w:val="13"/>
    <w:rsid w:val="00FD5E59"/>
  </w:style>
  <w:style w:type="character" w:customStyle="1" w:styleId="FontStyle43">
    <w:name w:val="Font Style43"/>
    <w:rsid w:val="00FD5E59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13"/>
    <w:rsid w:val="00FD5E59"/>
  </w:style>
  <w:style w:type="character" w:customStyle="1" w:styleId="S">
    <w:name w:val="S_Маркированный Знак Знак"/>
    <w:rsid w:val="00FD5E59"/>
    <w:rPr>
      <w:sz w:val="24"/>
      <w:szCs w:val="24"/>
      <w:lang w:val="x-none"/>
    </w:rPr>
  </w:style>
  <w:style w:type="character" w:customStyle="1" w:styleId="36">
    <w:name w:val="Знак Знак3"/>
    <w:basedOn w:val="13"/>
    <w:rsid w:val="00FD5E59"/>
    <w:rPr>
      <w:sz w:val="24"/>
      <w:szCs w:val="24"/>
    </w:rPr>
  </w:style>
  <w:style w:type="character" w:customStyle="1" w:styleId="212">
    <w:name w:val="Основной текст с отступом 2 Знак1 Знак"/>
    <w:rsid w:val="00FD5E59"/>
    <w:rPr>
      <w:sz w:val="24"/>
      <w:szCs w:val="24"/>
    </w:rPr>
  </w:style>
  <w:style w:type="character" w:customStyle="1" w:styleId="37">
    <w:name w:val="Знак3 Знак Знак"/>
    <w:rsid w:val="00FD5E59"/>
  </w:style>
  <w:style w:type="character" w:customStyle="1" w:styleId="aff2">
    <w:name w:val="Символ сноски"/>
    <w:rsid w:val="00FD5E59"/>
    <w:rPr>
      <w:vertAlign w:val="superscript"/>
    </w:rPr>
  </w:style>
  <w:style w:type="character" w:customStyle="1" w:styleId="28">
    <w:name w:val="Знак Знак2"/>
    <w:basedOn w:val="13"/>
    <w:rsid w:val="00FD5E59"/>
    <w:rPr>
      <w:rFonts w:ascii="Tahoma" w:hAnsi="Tahoma" w:cs="Tahoma"/>
      <w:shd w:val="clear" w:color="auto" w:fill="000080"/>
    </w:rPr>
  </w:style>
  <w:style w:type="character" w:customStyle="1" w:styleId="81">
    <w:name w:val="Знак Знак8"/>
    <w:rsid w:val="00FD5E59"/>
    <w:rPr>
      <w:rFonts w:ascii="TimesET" w:hAnsi="TimesET" w:cs="TimesET"/>
      <w:sz w:val="32"/>
      <w:szCs w:val="24"/>
    </w:rPr>
  </w:style>
  <w:style w:type="character" w:customStyle="1" w:styleId="TimesNewRoman12">
    <w:name w:val="Стиль Times New Roman 12 пт зачеркнутый"/>
    <w:rsid w:val="00FD5E59"/>
    <w:rPr>
      <w:rFonts w:ascii="Times New Roman" w:hAnsi="Times New Roman" w:cs="Times New Roman"/>
      <w:sz w:val="24"/>
      <w:szCs w:val="24"/>
    </w:rPr>
  </w:style>
  <w:style w:type="character" w:customStyle="1" w:styleId="1c">
    <w:name w:val="Знак Знак1"/>
    <w:basedOn w:val="13"/>
    <w:rsid w:val="00FD5E59"/>
    <w:rPr>
      <w:rFonts w:ascii="Courier New" w:hAnsi="Courier New" w:cs="Courier New"/>
    </w:rPr>
  </w:style>
  <w:style w:type="character" w:customStyle="1" w:styleId="aff3">
    <w:name w:val="Знак Знак"/>
    <w:basedOn w:val="13"/>
    <w:rsid w:val="00FD5E59"/>
    <w:rPr>
      <w:rFonts w:ascii="Cambria" w:hAnsi="Cambria" w:cs="Cambria"/>
      <w:sz w:val="24"/>
      <w:szCs w:val="24"/>
    </w:rPr>
  </w:style>
  <w:style w:type="character" w:styleId="aff4">
    <w:name w:val="Subtle Reference"/>
    <w:basedOn w:val="13"/>
    <w:qFormat/>
    <w:rsid w:val="00FD5E59"/>
    <w:rPr>
      <w:smallCaps/>
      <w:color w:val="C0504D"/>
      <w:u w:val="single"/>
    </w:rPr>
  </w:style>
  <w:style w:type="character" w:customStyle="1" w:styleId="ConsPlusNormal0">
    <w:name w:val="ConsPlusNormal Знак"/>
    <w:rsid w:val="00FD5E59"/>
    <w:rPr>
      <w:rFonts w:ascii="Arial" w:hAnsi="Arial" w:cs="Arial"/>
      <w:lang w:val="ru-RU" w:bidi="ar-SA"/>
    </w:rPr>
  </w:style>
  <w:style w:type="character" w:customStyle="1" w:styleId="spanoffilialname">
    <w:name w:val="span_of_filial_name"/>
    <w:rsid w:val="00FD5E59"/>
  </w:style>
  <w:style w:type="paragraph" w:customStyle="1" w:styleId="aff5">
    <w:name w:val="Заголовок"/>
    <w:basedOn w:val="a"/>
    <w:next w:val="afa"/>
    <w:rsid w:val="00FD5E5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1d">
    <w:name w:val="Указатель1"/>
    <w:basedOn w:val="a"/>
    <w:rsid w:val="00FD5E5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e">
    <w:name w:val="Название объекта1"/>
    <w:basedOn w:val="a"/>
    <w:next w:val="a"/>
    <w:rsid w:val="00FD5E5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f6">
    <w:name w:val="Subtitle"/>
    <w:basedOn w:val="a"/>
    <w:next w:val="a"/>
    <w:link w:val="aff7"/>
    <w:qFormat/>
    <w:rsid w:val="00FD5E59"/>
    <w:pPr>
      <w:suppressAutoHyphens/>
      <w:spacing w:after="60" w:line="240" w:lineRule="auto"/>
      <w:jc w:val="center"/>
    </w:pPr>
    <w:rPr>
      <w:rFonts w:ascii="Cambria" w:eastAsia="Times New Roman" w:hAnsi="Cambria" w:cs="Cambria"/>
      <w:sz w:val="24"/>
      <w:szCs w:val="24"/>
      <w:lang w:eastAsia="zh-CN"/>
    </w:rPr>
  </w:style>
  <w:style w:type="character" w:customStyle="1" w:styleId="aff7">
    <w:name w:val="Подзаголовок Знак"/>
    <w:basedOn w:val="a0"/>
    <w:link w:val="aff6"/>
    <w:rsid w:val="00FD5E59"/>
    <w:rPr>
      <w:rFonts w:ascii="Cambria" w:eastAsia="Times New Roman" w:hAnsi="Cambria" w:cs="Cambria"/>
      <w:sz w:val="24"/>
      <w:szCs w:val="24"/>
      <w:lang w:eastAsia="zh-CN"/>
    </w:rPr>
  </w:style>
  <w:style w:type="paragraph" w:customStyle="1" w:styleId="aff8">
    <w:name w:val="Верхний и нижний колонтитулы"/>
    <w:basedOn w:val="a"/>
    <w:rsid w:val="00FD5E59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--">
    <w:name w:val="- СТРАНИЦА -"/>
    <w:rsid w:val="00FD5E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9">
    <w:name w:val="Автозамена"/>
    <w:rsid w:val="00FD5E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a">
    <w:name w:val="Знак"/>
    <w:basedOn w:val="a"/>
    <w:rsid w:val="00FD5E59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fb">
    <w:name w:val="Нормальный (таблица)"/>
    <w:basedOn w:val="a"/>
    <w:next w:val="a"/>
    <w:rsid w:val="00FD5E59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c">
    <w:name w:val="Прижатый влево"/>
    <w:basedOn w:val="a"/>
    <w:next w:val="a"/>
    <w:rsid w:val="00FD5E5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d">
    <w:name w:val="Знак Знак Знак Знак"/>
    <w:basedOn w:val="a"/>
    <w:rsid w:val="00FD5E59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312">
    <w:name w:val="Основной текст 31"/>
    <w:basedOn w:val="a"/>
    <w:rsid w:val="00FD5E5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FD5E59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1f">
    <w:name w:val="Без интервала1"/>
    <w:rsid w:val="00FD5E5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1f0">
    <w:name w:val="Абзац списка1"/>
    <w:basedOn w:val="a"/>
    <w:rsid w:val="00FD5E59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customStyle="1" w:styleId="1f1">
    <w:name w:val="Знак1"/>
    <w:basedOn w:val="a"/>
    <w:rsid w:val="00FD5E59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affe">
    <w:name w:val="Таблицы (моноширинный)"/>
    <w:basedOn w:val="a"/>
    <w:next w:val="a"/>
    <w:rsid w:val="00FD5E59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">
    <w:name w:val="Маркированный список1"/>
    <w:basedOn w:val="a"/>
    <w:rsid w:val="00FD5E59"/>
    <w:pPr>
      <w:numPr>
        <w:numId w:val="2"/>
      </w:num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0">
    <w:name w:val="S_Маркированный"/>
    <w:basedOn w:val="1"/>
    <w:rsid w:val="00FD5E59"/>
    <w:pPr>
      <w:tabs>
        <w:tab w:val="left" w:pos="900"/>
      </w:tabs>
      <w:ind w:firstLine="720"/>
    </w:pPr>
    <w:rPr>
      <w:lang w:val="x-none"/>
    </w:rPr>
  </w:style>
  <w:style w:type="paragraph" w:customStyle="1" w:styleId="213">
    <w:name w:val="Основной текст 21"/>
    <w:basedOn w:val="a"/>
    <w:rsid w:val="00FD5E5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4">
    <w:name w:val="Основной текст с отступом 21"/>
    <w:basedOn w:val="a"/>
    <w:rsid w:val="00FD5E5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nsPlusCell">
    <w:name w:val="ConsPlusCell"/>
    <w:rsid w:val="00FD5E5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Cell">
    <w:name w:val="ConsCell"/>
    <w:rsid w:val="00FD5E59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f2">
    <w:name w:val="Схема документа1"/>
    <w:basedOn w:val="a"/>
    <w:rsid w:val="00FD5E59"/>
    <w:pPr>
      <w:widowControl w:val="0"/>
      <w:shd w:val="clear" w:color="auto" w:fill="000080"/>
      <w:suppressAutoHyphens/>
      <w:autoSpaceDE w:val="0"/>
      <w:spacing w:after="0" w:line="240" w:lineRule="auto"/>
      <w:ind w:firstLine="720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font7">
    <w:name w:val="font7"/>
    <w:basedOn w:val="a"/>
    <w:rsid w:val="00FD5E5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ont8">
    <w:name w:val="font8"/>
    <w:basedOn w:val="a"/>
    <w:rsid w:val="00FD5E5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zh-CN"/>
    </w:rPr>
  </w:style>
  <w:style w:type="paragraph" w:customStyle="1" w:styleId="font9">
    <w:name w:val="font9"/>
    <w:basedOn w:val="a"/>
    <w:rsid w:val="00FD5E59"/>
    <w:pPr>
      <w:suppressAutoHyphens/>
      <w:spacing w:before="280" w:after="280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zh-CN"/>
    </w:rPr>
  </w:style>
  <w:style w:type="paragraph" w:customStyle="1" w:styleId="xl65">
    <w:name w:val="xl65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55">
    <w:name w:val="xl155"/>
    <w:basedOn w:val="a"/>
    <w:rsid w:val="00FD5E59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4F4F4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56">
    <w:name w:val="xl156"/>
    <w:basedOn w:val="a"/>
    <w:rsid w:val="00FD5E59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57">
    <w:name w:val="xl157"/>
    <w:basedOn w:val="a"/>
    <w:rsid w:val="00FD5E59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58">
    <w:name w:val="xl158"/>
    <w:basedOn w:val="a"/>
    <w:rsid w:val="00FD5E59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59">
    <w:name w:val="xl159"/>
    <w:basedOn w:val="a"/>
    <w:rsid w:val="00FD5E59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60">
    <w:name w:val="xl160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CC9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61">
    <w:name w:val="xl161"/>
    <w:basedOn w:val="a"/>
    <w:rsid w:val="00FD5E5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CC9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62">
    <w:name w:val="xl162"/>
    <w:basedOn w:val="a"/>
    <w:rsid w:val="00FD5E5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CC9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63">
    <w:name w:val="xl163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9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64">
    <w:name w:val="xl164"/>
    <w:basedOn w:val="a"/>
    <w:rsid w:val="00FD5E5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9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65">
    <w:name w:val="xl165"/>
    <w:basedOn w:val="a"/>
    <w:rsid w:val="00FD5E5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66">
    <w:name w:val="xl166"/>
    <w:basedOn w:val="a"/>
    <w:rsid w:val="00FD5E5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4F4F4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font10">
    <w:name w:val="font10"/>
    <w:basedOn w:val="a"/>
    <w:rsid w:val="00FD5E59"/>
    <w:pPr>
      <w:suppressAutoHyphens/>
      <w:spacing w:before="280" w:after="280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zh-CN"/>
    </w:rPr>
  </w:style>
  <w:style w:type="paragraph" w:customStyle="1" w:styleId="font11">
    <w:name w:val="font11"/>
    <w:basedOn w:val="a"/>
    <w:rsid w:val="00FD5E59"/>
    <w:pPr>
      <w:suppressAutoHyphens/>
      <w:spacing w:before="280" w:after="280" w:line="240" w:lineRule="auto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font12">
    <w:name w:val="font12"/>
    <w:basedOn w:val="a"/>
    <w:rsid w:val="00FD5E59"/>
    <w:pPr>
      <w:suppressAutoHyphens/>
      <w:spacing w:before="280" w:after="280" w:line="240" w:lineRule="auto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font13">
    <w:name w:val="font13"/>
    <w:basedOn w:val="a"/>
    <w:rsid w:val="00FD5E59"/>
    <w:pPr>
      <w:suppressAutoHyphens/>
      <w:spacing w:before="280" w:after="280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zh-CN"/>
    </w:rPr>
  </w:style>
  <w:style w:type="paragraph" w:customStyle="1" w:styleId="xl167">
    <w:name w:val="xl167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68">
    <w:name w:val="xl168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69">
    <w:name w:val="xl169"/>
    <w:basedOn w:val="a"/>
    <w:rsid w:val="00FD5E5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70">
    <w:name w:val="xl170"/>
    <w:basedOn w:val="a"/>
    <w:rsid w:val="00FD5E5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71">
    <w:name w:val="xl171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72">
    <w:name w:val="xl172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zh-CN"/>
    </w:rPr>
  </w:style>
  <w:style w:type="paragraph" w:customStyle="1" w:styleId="xl173">
    <w:name w:val="xl173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74">
    <w:name w:val="xl174"/>
    <w:basedOn w:val="a"/>
    <w:rsid w:val="00FD5E5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75">
    <w:name w:val="xl175"/>
    <w:basedOn w:val="a"/>
    <w:rsid w:val="00FD5E59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76">
    <w:name w:val="xl176"/>
    <w:basedOn w:val="a"/>
    <w:rsid w:val="00FD5E5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77">
    <w:name w:val="xl177"/>
    <w:basedOn w:val="a"/>
    <w:rsid w:val="00FD5E5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78">
    <w:name w:val="xl178"/>
    <w:basedOn w:val="a"/>
    <w:rsid w:val="00FD5E59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79">
    <w:name w:val="xl179"/>
    <w:basedOn w:val="a"/>
    <w:rsid w:val="00FD5E5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80">
    <w:name w:val="xl180"/>
    <w:basedOn w:val="a"/>
    <w:rsid w:val="00FD5E59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81">
    <w:name w:val="xl181"/>
    <w:basedOn w:val="a"/>
    <w:rsid w:val="00FD5E59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82">
    <w:name w:val="xl182"/>
    <w:basedOn w:val="a"/>
    <w:rsid w:val="00FD5E59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83">
    <w:name w:val="xl183"/>
    <w:basedOn w:val="a"/>
    <w:rsid w:val="00FD5E59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84">
    <w:name w:val="xl184"/>
    <w:basedOn w:val="a"/>
    <w:rsid w:val="00FD5E59"/>
    <w:pP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85">
    <w:name w:val="xl185"/>
    <w:basedOn w:val="a"/>
    <w:rsid w:val="00FD5E59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86">
    <w:name w:val="xl186"/>
    <w:basedOn w:val="a"/>
    <w:rsid w:val="00FD5E59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87">
    <w:name w:val="xl187"/>
    <w:basedOn w:val="a"/>
    <w:rsid w:val="00FD5E59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88">
    <w:name w:val="xl188"/>
    <w:basedOn w:val="a"/>
    <w:rsid w:val="00FD5E59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89">
    <w:name w:val="xl189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90">
    <w:name w:val="xl190"/>
    <w:basedOn w:val="a"/>
    <w:rsid w:val="00FD5E5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91">
    <w:name w:val="xl191"/>
    <w:basedOn w:val="a"/>
    <w:rsid w:val="00FD5E5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92">
    <w:name w:val="xl192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zh-CN"/>
    </w:rPr>
  </w:style>
  <w:style w:type="paragraph" w:customStyle="1" w:styleId="xl193">
    <w:name w:val="xl193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zh-CN"/>
    </w:rPr>
  </w:style>
  <w:style w:type="paragraph" w:customStyle="1" w:styleId="xl194">
    <w:name w:val="xl194"/>
    <w:basedOn w:val="a"/>
    <w:rsid w:val="00FD5E59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95">
    <w:name w:val="xl195"/>
    <w:basedOn w:val="a"/>
    <w:rsid w:val="00FD5E59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96">
    <w:name w:val="xl196"/>
    <w:basedOn w:val="a"/>
    <w:rsid w:val="00FD5E59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97">
    <w:name w:val="xl197"/>
    <w:basedOn w:val="a"/>
    <w:rsid w:val="00FD5E59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98">
    <w:name w:val="xl198"/>
    <w:basedOn w:val="a"/>
    <w:rsid w:val="00FD5E59"/>
    <w:pP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99">
    <w:name w:val="xl199"/>
    <w:basedOn w:val="a"/>
    <w:rsid w:val="00FD5E59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200">
    <w:name w:val="xl200"/>
    <w:basedOn w:val="a"/>
    <w:rsid w:val="00FD5E59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201">
    <w:name w:val="xl201"/>
    <w:basedOn w:val="a"/>
    <w:rsid w:val="00FD5E59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202">
    <w:name w:val="xl202"/>
    <w:basedOn w:val="a"/>
    <w:rsid w:val="00FD5E59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203">
    <w:name w:val="xl203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zh-CN"/>
    </w:rPr>
  </w:style>
  <w:style w:type="paragraph" w:customStyle="1" w:styleId="xl204">
    <w:name w:val="xl204"/>
    <w:basedOn w:val="a"/>
    <w:rsid w:val="00FD5E5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zh-CN"/>
    </w:rPr>
  </w:style>
  <w:style w:type="paragraph" w:customStyle="1" w:styleId="xl205">
    <w:name w:val="xl205"/>
    <w:basedOn w:val="a"/>
    <w:rsid w:val="00FD5E59"/>
    <w:pPr>
      <w:pBdr>
        <w:top w:val="none" w:sz="0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zh-CN"/>
    </w:rPr>
  </w:style>
  <w:style w:type="paragraph" w:customStyle="1" w:styleId="xl206">
    <w:name w:val="xl206"/>
    <w:basedOn w:val="a"/>
    <w:rsid w:val="00FD5E59"/>
    <w:pPr>
      <w:pBdr>
        <w:top w:val="none" w:sz="0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207">
    <w:name w:val="xl207"/>
    <w:basedOn w:val="a"/>
    <w:rsid w:val="00FD5E59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208">
    <w:name w:val="xl208"/>
    <w:basedOn w:val="a"/>
    <w:rsid w:val="00FD5E5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zh-CN"/>
    </w:rPr>
  </w:style>
  <w:style w:type="paragraph" w:customStyle="1" w:styleId="xl209">
    <w:name w:val="xl209"/>
    <w:basedOn w:val="a"/>
    <w:rsid w:val="00FD5E59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zh-CN"/>
    </w:rPr>
  </w:style>
  <w:style w:type="paragraph" w:customStyle="1" w:styleId="xl210">
    <w:name w:val="xl210"/>
    <w:basedOn w:val="a"/>
    <w:rsid w:val="00FD5E5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zh-CN"/>
    </w:rPr>
  </w:style>
  <w:style w:type="paragraph" w:customStyle="1" w:styleId="xl211">
    <w:name w:val="xl211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zh-CN"/>
    </w:rPr>
  </w:style>
  <w:style w:type="paragraph" w:customStyle="1" w:styleId="xl212">
    <w:name w:val="xl212"/>
    <w:basedOn w:val="a"/>
    <w:rsid w:val="00FD5E59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213">
    <w:name w:val="xl213"/>
    <w:basedOn w:val="a"/>
    <w:rsid w:val="00FD5E59"/>
    <w:pP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214">
    <w:name w:val="xl214"/>
    <w:basedOn w:val="a"/>
    <w:rsid w:val="00FD5E59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215">
    <w:name w:val="xl215"/>
    <w:basedOn w:val="a"/>
    <w:rsid w:val="00FD5E59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216">
    <w:name w:val="xl216"/>
    <w:basedOn w:val="a"/>
    <w:rsid w:val="00FD5E59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217">
    <w:name w:val="xl217"/>
    <w:basedOn w:val="a"/>
    <w:rsid w:val="00FD5E59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218">
    <w:name w:val="xl218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219">
    <w:name w:val="xl219"/>
    <w:basedOn w:val="a"/>
    <w:rsid w:val="00FD5E5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220">
    <w:name w:val="xl220"/>
    <w:basedOn w:val="a"/>
    <w:rsid w:val="00FD5E5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221">
    <w:name w:val="xl221"/>
    <w:basedOn w:val="a"/>
    <w:rsid w:val="00FD5E5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222">
    <w:name w:val="xl222"/>
    <w:basedOn w:val="a"/>
    <w:rsid w:val="00FD5E59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223">
    <w:name w:val="xl223"/>
    <w:basedOn w:val="a"/>
    <w:rsid w:val="00FD5E5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224">
    <w:name w:val="xl224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zh-CN"/>
    </w:rPr>
  </w:style>
  <w:style w:type="paragraph" w:customStyle="1" w:styleId="xl225">
    <w:name w:val="xl225"/>
    <w:basedOn w:val="a"/>
    <w:rsid w:val="00FD5E5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zh-CN"/>
    </w:rPr>
  </w:style>
  <w:style w:type="paragraph" w:customStyle="1" w:styleId="xl226">
    <w:name w:val="xl226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zh-CN"/>
    </w:rPr>
  </w:style>
  <w:style w:type="paragraph" w:customStyle="1" w:styleId="xl227">
    <w:name w:val="xl227"/>
    <w:basedOn w:val="a"/>
    <w:rsid w:val="00FD5E59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228">
    <w:name w:val="xl228"/>
    <w:basedOn w:val="a"/>
    <w:rsid w:val="00FD5E59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229">
    <w:name w:val="xl229"/>
    <w:basedOn w:val="a"/>
    <w:rsid w:val="00FD5E59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230">
    <w:name w:val="xl230"/>
    <w:basedOn w:val="a"/>
    <w:rsid w:val="00FD5E59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231">
    <w:name w:val="xl231"/>
    <w:basedOn w:val="a"/>
    <w:rsid w:val="00FD5E59"/>
    <w:pP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232">
    <w:name w:val="xl232"/>
    <w:basedOn w:val="a"/>
    <w:rsid w:val="00FD5E59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233">
    <w:name w:val="xl233"/>
    <w:basedOn w:val="a"/>
    <w:rsid w:val="00FD5E59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234">
    <w:name w:val="xl234"/>
    <w:basedOn w:val="a"/>
    <w:rsid w:val="00FD5E59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235">
    <w:name w:val="xl235"/>
    <w:basedOn w:val="a"/>
    <w:rsid w:val="00FD5E59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236">
    <w:name w:val="xl236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237">
    <w:name w:val="xl237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zh-CN"/>
    </w:rPr>
  </w:style>
  <w:style w:type="paragraph" w:customStyle="1" w:styleId="xl238">
    <w:name w:val="xl238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zh-CN"/>
    </w:rPr>
  </w:style>
  <w:style w:type="paragraph" w:customStyle="1" w:styleId="xl239">
    <w:name w:val="xl239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240">
    <w:name w:val="xl240"/>
    <w:basedOn w:val="a"/>
    <w:rsid w:val="00FD5E5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241">
    <w:name w:val="xl241"/>
    <w:basedOn w:val="a"/>
    <w:rsid w:val="00FD5E5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242">
    <w:name w:val="xl242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43">
    <w:name w:val="xl243"/>
    <w:basedOn w:val="a"/>
    <w:rsid w:val="00FD5E5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44">
    <w:name w:val="xl244"/>
    <w:basedOn w:val="a"/>
    <w:rsid w:val="00FD5E5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45">
    <w:name w:val="xl245"/>
    <w:basedOn w:val="a"/>
    <w:rsid w:val="00FD5E5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246">
    <w:name w:val="xl246"/>
    <w:basedOn w:val="a"/>
    <w:rsid w:val="00FD5E59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247">
    <w:name w:val="xl247"/>
    <w:basedOn w:val="a"/>
    <w:rsid w:val="00FD5E5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248">
    <w:name w:val="xl248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249">
    <w:name w:val="xl249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250">
    <w:name w:val="xl250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zh-CN"/>
    </w:rPr>
  </w:style>
  <w:style w:type="paragraph" w:customStyle="1" w:styleId="xl251">
    <w:name w:val="xl251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252">
    <w:name w:val="xl252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7DEE8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253">
    <w:name w:val="xl253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254">
    <w:name w:val="xl254"/>
    <w:basedOn w:val="a"/>
    <w:rsid w:val="00FD5E59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255">
    <w:name w:val="xl255"/>
    <w:basedOn w:val="a"/>
    <w:rsid w:val="00FD5E59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256">
    <w:name w:val="xl256"/>
    <w:basedOn w:val="a"/>
    <w:rsid w:val="00FD5E59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zh-CN"/>
    </w:rPr>
  </w:style>
  <w:style w:type="paragraph" w:customStyle="1" w:styleId="xl257">
    <w:name w:val="xl257"/>
    <w:basedOn w:val="a"/>
    <w:rsid w:val="00FD5E59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zh-CN"/>
    </w:rPr>
  </w:style>
  <w:style w:type="paragraph" w:customStyle="1" w:styleId="xl258">
    <w:name w:val="xl258"/>
    <w:basedOn w:val="a"/>
    <w:rsid w:val="00FD5E59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zh-CN"/>
    </w:rPr>
  </w:style>
  <w:style w:type="paragraph" w:customStyle="1" w:styleId="xl259">
    <w:name w:val="xl259"/>
    <w:basedOn w:val="a"/>
    <w:rsid w:val="00FD5E59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zh-CN"/>
    </w:rPr>
  </w:style>
  <w:style w:type="paragraph" w:customStyle="1" w:styleId="xl260">
    <w:name w:val="xl260"/>
    <w:basedOn w:val="a"/>
    <w:rsid w:val="00FD5E59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zh-CN"/>
    </w:rPr>
  </w:style>
  <w:style w:type="paragraph" w:customStyle="1" w:styleId="xl261">
    <w:name w:val="xl261"/>
    <w:basedOn w:val="a"/>
    <w:rsid w:val="00FD5E59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zh-CN"/>
    </w:rPr>
  </w:style>
  <w:style w:type="paragraph" w:customStyle="1" w:styleId="xl262">
    <w:name w:val="xl262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zh-CN"/>
    </w:rPr>
  </w:style>
  <w:style w:type="paragraph" w:customStyle="1" w:styleId="xl263">
    <w:name w:val="xl263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zh-CN"/>
    </w:rPr>
  </w:style>
  <w:style w:type="paragraph" w:customStyle="1" w:styleId="xl264">
    <w:name w:val="xl264"/>
    <w:basedOn w:val="a"/>
    <w:rsid w:val="00FD5E5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265">
    <w:name w:val="xl265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266">
    <w:name w:val="xl266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zh-CN"/>
    </w:rPr>
  </w:style>
  <w:style w:type="paragraph" w:customStyle="1" w:styleId="xl267">
    <w:name w:val="xl267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268">
    <w:name w:val="xl268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zh-CN"/>
    </w:rPr>
  </w:style>
  <w:style w:type="paragraph" w:customStyle="1" w:styleId="xl269">
    <w:name w:val="xl269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270">
    <w:name w:val="xl270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zh-CN"/>
    </w:rPr>
  </w:style>
  <w:style w:type="paragraph" w:customStyle="1" w:styleId="xl271">
    <w:name w:val="xl271"/>
    <w:basedOn w:val="a"/>
    <w:rsid w:val="00FD5E59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CD5B4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zh-CN"/>
    </w:rPr>
  </w:style>
  <w:style w:type="paragraph" w:customStyle="1" w:styleId="xl272">
    <w:name w:val="xl272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zh-CN"/>
    </w:rPr>
  </w:style>
  <w:style w:type="paragraph" w:customStyle="1" w:styleId="xl273">
    <w:name w:val="xl273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zh-CN"/>
    </w:rPr>
  </w:style>
  <w:style w:type="paragraph" w:customStyle="1" w:styleId="xl274">
    <w:name w:val="xl274"/>
    <w:basedOn w:val="a"/>
    <w:rsid w:val="00FD5E59"/>
    <w:pPr>
      <w:shd w:val="clear" w:color="auto" w:fill="FCD5B4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275">
    <w:name w:val="xl275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CD5B4"/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276">
    <w:name w:val="xl276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zh-CN"/>
    </w:rPr>
  </w:style>
  <w:style w:type="paragraph" w:customStyle="1" w:styleId="xl277">
    <w:name w:val="xl277"/>
    <w:basedOn w:val="a"/>
    <w:rsid w:val="00FD5E5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CD5B4"/>
      <w:suppressAutoHyphens/>
      <w:spacing w:before="280" w:after="280" w:line="240" w:lineRule="auto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xl278">
    <w:name w:val="xl278"/>
    <w:basedOn w:val="a"/>
    <w:rsid w:val="00FD5E59"/>
    <w:pPr>
      <w:shd w:val="clear" w:color="auto" w:fill="FCD5B4"/>
      <w:suppressAutoHyphens/>
      <w:spacing w:before="280" w:after="280" w:line="240" w:lineRule="auto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1f3">
    <w:name w:val="Текст1"/>
    <w:basedOn w:val="a"/>
    <w:rsid w:val="00FD5E5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38">
    <w:name w:val="Знак Знак3 Знак"/>
    <w:basedOn w:val="a"/>
    <w:rsid w:val="00FD5E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afff">
    <w:name w:val="Заголовок статьи"/>
    <w:basedOn w:val="a"/>
    <w:next w:val="a"/>
    <w:rsid w:val="00FD5E59"/>
    <w:pPr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0">
    <w:name w:val="Статья"/>
    <w:basedOn w:val="a"/>
    <w:rsid w:val="00FD5E59"/>
    <w:pPr>
      <w:suppressAutoHyphens/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customStyle="1" w:styleId="afff1">
    <w:name w:val="Содержимое врезки"/>
    <w:basedOn w:val="afa"/>
    <w:rsid w:val="00FD5E59"/>
    <w:pPr>
      <w:suppressAutoHyphens/>
      <w:ind w:firstLine="0"/>
      <w:jc w:val="left"/>
    </w:pPr>
    <w:rPr>
      <w:rFonts w:ascii="Times New Roman" w:hAnsi="Times New Roman"/>
      <w:szCs w:val="28"/>
      <w:lang w:eastAsia="zh-CN"/>
    </w:rPr>
  </w:style>
  <w:style w:type="paragraph" w:customStyle="1" w:styleId="afff2">
    <w:name w:val="Содержимое таблицы"/>
    <w:basedOn w:val="a"/>
    <w:rsid w:val="00FD5E5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3">
    <w:name w:val="Заголовок таблицы"/>
    <w:basedOn w:val="afff2"/>
    <w:rsid w:val="00FD5E59"/>
    <w:pPr>
      <w:jc w:val="center"/>
    </w:pPr>
    <w:rPr>
      <w:b/>
      <w:bCs/>
    </w:rPr>
  </w:style>
  <w:style w:type="numbering" w:customStyle="1" w:styleId="42">
    <w:name w:val="Нет списка4"/>
    <w:next w:val="a2"/>
    <w:uiPriority w:val="99"/>
    <w:semiHidden/>
    <w:unhideWhenUsed/>
    <w:rsid w:val="00FD5E59"/>
  </w:style>
  <w:style w:type="numbering" w:customStyle="1" w:styleId="WWNum12">
    <w:name w:val="WWNum12"/>
    <w:basedOn w:val="a2"/>
    <w:rsid w:val="00FD5E59"/>
    <w:pPr>
      <w:numPr>
        <w:numId w:val="21"/>
      </w:numPr>
    </w:pPr>
  </w:style>
  <w:style w:type="numbering" w:customStyle="1" w:styleId="WWNum111">
    <w:name w:val="WWNum111"/>
    <w:basedOn w:val="a2"/>
    <w:rsid w:val="00FD5E59"/>
    <w:pPr>
      <w:numPr>
        <w:numId w:val="23"/>
      </w:numPr>
    </w:pPr>
  </w:style>
  <w:style w:type="numbering" w:customStyle="1" w:styleId="130">
    <w:name w:val="Нет списка13"/>
    <w:next w:val="a2"/>
    <w:uiPriority w:val="99"/>
    <w:semiHidden/>
    <w:unhideWhenUsed/>
    <w:rsid w:val="00FD5E59"/>
  </w:style>
  <w:style w:type="numbering" w:customStyle="1" w:styleId="112">
    <w:name w:val="Нет списка112"/>
    <w:next w:val="a2"/>
    <w:uiPriority w:val="99"/>
    <w:semiHidden/>
    <w:unhideWhenUsed/>
    <w:rsid w:val="00FD5E59"/>
  </w:style>
  <w:style w:type="numbering" w:customStyle="1" w:styleId="WWNum121">
    <w:name w:val="WWNum121"/>
    <w:basedOn w:val="a2"/>
    <w:rsid w:val="00FD5E59"/>
  </w:style>
  <w:style w:type="numbering" w:customStyle="1" w:styleId="WWNum21">
    <w:name w:val="WWNum21"/>
    <w:basedOn w:val="a2"/>
    <w:rsid w:val="00FD5E59"/>
  </w:style>
  <w:style w:type="numbering" w:customStyle="1" w:styleId="WWNum1111">
    <w:name w:val="WWNum1111"/>
    <w:basedOn w:val="a2"/>
    <w:rsid w:val="00FD5E59"/>
  </w:style>
  <w:style w:type="numbering" w:customStyle="1" w:styleId="WWNum22">
    <w:name w:val="WWNum22"/>
    <w:basedOn w:val="a2"/>
    <w:rsid w:val="00FD5E59"/>
    <w:pPr>
      <w:numPr>
        <w:numId w:val="32"/>
      </w:numPr>
    </w:pPr>
  </w:style>
  <w:style w:type="numbering" w:customStyle="1" w:styleId="52">
    <w:name w:val="Нет списка5"/>
    <w:next w:val="a2"/>
    <w:uiPriority w:val="99"/>
    <w:semiHidden/>
    <w:unhideWhenUsed/>
    <w:rsid w:val="00FD5E59"/>
  </w:style>
  <w:style w:type="numbering" w:customStyle="1" w:styleId="WWNum13">
    <w:name w:val="WWNum13"/>
    <w:basedOn w:val="a2"/>
    <w:rsid w:val="00FD5E59"/>
  </w:style>
  <w:style w:type="numbering" w:customStyle="1" w:styleId="WWNum112">
    <w:name w:val="WWNum112"/>
    <w:basedOn w:val="a2"/>
    <w:rsid w:val="00FD5E59"/>
  </w:style>
  <w:style w:type="numbering" w:customStyle="1" w:styleId="140">
    <w:name w:val="Нет списка14"/>
    <w:next w:val="a2"/>
    <w:uiPriority w:val="99"/>
    <w:semiHidden/>
    <w:unhideWhenUsed/>
    <w:rsid w:val="00FD5E59"/>
  </w:style>
  <w:style w:type="numbering" w:customStyle="1" w:styleId="113">
    <w:name w:val="Нет списка113"/>
    <w:next w:val="a2"/>
    <w:uiPriority w:val="99"/>
    <w:semiHidden/>
    <w:unhideWhenUsed/>
    <w:rsid w:val="00FD5E59"/>
  </w:style>
  <w:style w:type="numbering" w:customStyle="1" w:styleId="WWNum122">
    <w:name w:val="WWNum122"/>
    <w:basedOn w:val="a2"/>
    <w:rsid w:val="00FD5E59"/>
  </w:style>
  <w:style w:type="numbering" w:customStyle="1" w:styleId="WWNum23">
    <w:name w:val="WWNum23"/>
    <w:basedOn w:val="a2"/>
    <w:rsid w:val="00FD5E59"/>
  </w:style>
  <w:style w:type="numbering" w:customStyle="1" w:styleId="WWNum1112">
    <w:name w:val="WWNum1112"/>
    <w:basedOn w:val="a2"/>
    <w:rsid w:val="00FD5E59"/>
  </w:style>
  <w:style w:type="numbering" w:customStyle="1" w:styleId="215">
    <w:name w:val="Нет списка21"/>
    <w:next w:val="a2"/>
    <w:uiPriority w:val="99"/>
    <w:semiHidden/>
    <w:unhideWhenUsed/>
    <w:rsid w:val="00FD5E59"/>
  </w:style>
  <w:style w:type="numbering" w:customStyle="1" w:styleId="121">
    <w:name w:val="Нет списка121"/>
    <w:next w:val="a2"/>
    <w:uiPriority w:val="99"/>
    <w:semiHidden/>
    <w:unhideWhenUsed/>
    <w:rsid w:val="00FD5E59"/>
  </w:style>
  <w:style w:type="numbering" w:customStyle="1" w:styleId="WWNum131">
    <w:name w:val="WWNum131"/>
    <w:basedOn w:val="a2"/>
    <w:rsid w:val="00FD5E59"/>
  </w:style>
  <w:style w:type="numbering" w:customStyle="1" w:styleId="WWNum211">
    <w:name w:val="WWNum211"/>
    <w:basedOn w:val="a2"/>
    <w:rsid w:val="00FD5E59"/>
  </w:style>
  <w:style w:type="numbering" w:customStyle="1" w:styleId="WWNum1121">
    <w:name w:val="WWNum1121"/>
    <w:basedOn w:val="a2"/>
    <w:rsid w:val="00FD5E59"/>
  </w:style>
  <w:style w:type="numbering" w:customStyle="1" w:styleId="62">
    <w:name w:val="Нет списка6"/>
    <w:next w:val="a2"/>
    <w:uiPriority w:val="99"/>
    <w:semiHidden/>
    <w:unhideWhenUsed/>
    <w:rsid w:val="00FD5E59"/>
  </w:style>
  <w:style w:type="numbering" w:customStyle="1" w:styleId="WWNum15">
    <w:name w:val="WWNum15"/>
    <w:basedOn w:val="a2"/>
    <w:rsid w:val="00FD5E59"/>
  </w:style>
  <w:style w:type="numbering" w:customStyle="1" w:styleId="WWNum113">
    <w:name w:val="WWNum113"/>
    <w:basedOn w:val="a2"/>
    <w:rsid w:val="00FD5E59"/>
  </w:style>
  <w:style w:type="numbering" w:customStyle="1" w:styleId="150">
    <w:name w:val="Нет списка15"/>
    <w:next w:val="a2"/>
    <w:uiPriority w:val="99"/>
    <w:semiHidden/>
    <w:unhideWhenUsed/>
    <w:rsid w:val="00FD5E59"/>
  </w:style>
  <w:style w:type="numbering" w:customStyle="1" w:styleId="114">
    <w:name w:val="Нет списка114"/>
    <w:next w:val="a2"/>
    <w:uiPriority w:val="99"/>
    <w:semiHidden/>
    <w:unhideWhenUsed/>
    <w:rsid w:val="00FD5E59"/>
  </w:style>
  <w:style w:type="numbering" w:customStyle="1" w:styleId="WWNum123">
    <w:name w:val="WWNum123"/>
    <w:basedOn w:val="a2"/>
    <w:rsid w:val="00FD5E59"/>
  </w:style>
  <w:style w:type="numbering" w:customStyle="1" w:styleId="WWNum24">
    <w:name w:val="WWNum24"/>
    <w:basedOn w:val="a2"/>
    <w:rsid w:val="00FD5E59"/>
  </w:style>
  <w:style w:type="numbering" w:customStyle="1" w:styleId="WWNum1113">
    <w:name w:val="WWNum1113"/>
    <w:basedOn w:val="a2"/>
    <w:rsid w:val="00FD5E59"/>
  </w:style>
  <w:style w:type="numbering" w:customStyle="1" w:styleId="220">
    <w:name w:val="Нет списка22"/>
    <w:next w:val="a2"/>
    <w:uiPriority w:val="99"/>
    <w:semiHidden/>
    <w:unhideWhenUsed/>
    <w:rsid w:val="00FD5E59"/>
  </w:style>
  <w:style w:type="numbering" w:customStyle="1" w:styleId="122">
    <w:name w:val="Нет списка122"/>
    <w:next w:val="a2"/>
    <w:uiPriority w:val="99"/>
    <w:semiHidden/>
    <w:unhideWhenUsed/>
    <w:rsid w:val="00FD5E59"/>
  </w:style>
  <w:style w:type="numbering" w:customStyle="1" w:styleId="WWNum132">
    <w:name w:val="WWNum132"/>
    <w:basedOn w:val="a2"/>
    <w:rsid w:val="00FD5E59"/>
  </w:style>
  <w:style w:type="numbering" w:customStyle="1" w:styleId="WWNum212">
    <w:name w:val="WWNum212"/>
    <w:basedOn w:val="a2"/>
    <w:rsid w:val="00FD5E59"/>
  </w:style>
  <w:style w:type="numbering" w:customStyle="1" w:styleId="WWNum1122">
    <w:name w:val="WWNum1122"/>
    <w:basedOn w:val="a2"/>
    <w:rsid w:val="00FD5E59"/>
  </w:style>
  <w:style w:type="table" w:customStyle="1" w:styleId="1f4">
    <w:name w:val="Сетка таблицы1"/>
    <w:basedOn w:val="a1"/>
    <w:next w:val="afd"/>
    <w:uiPriority w:val="59"/>
    <w:rsid w:val="00FD5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FD5E59"/>
  </w:style>
  <w:style w:type="numbering" w:customStyle="1" w:styleId="131">
    <w:name w:val="Нет списка131"/>
    <w:next w:val="a2"/>
    <w:uiPriority w:val="99"/>
    <w:semiHidden/>
    <w:unhideWhenUsed/>
    <w:rsid w:val="00FD5E59"/>
  </w:style>
  <w:style w:type="numbering" w:customStyle="1" w:styleId="WWNum141">
    <w:name w:val="WWNum141"/>
    <w:basedOn w:val="a2"/>
    <w:rsid w:val="00FD5E59"/>
  </w:style>
  <w:style w:type="numbering" w:customStyle="1" w:styleId="WWNum221">
    <w:name w:val="WWNum221"/>
    <w:basedOn w:val="a2"/>
    <w:rsid w:val="00FD5E59"/>
  </w:style>
  <w:style w:type="numbering" w:customStyle="1" w:styleId="WWNum1131">
    <w:name w:val="WWNum1131"/>
    <w:basedOn w:val="a2"/>
    <w:rsid w:val="00FD5E59"/>
  </w:style>
  <w:style w:type="numbering" w:customStyle="1" w:styleId="410">
    <w:name w:val="Нет списка41"/>
    <w:next w:val="a2"/>
    <w:uiPriority w:val="99"/>
    <w:semiHidden/>
    <w:unhideWhenUsed/>
    <w:rsid w:val="00FD5E59"/>
  </w:style>
  <w:style w:type="numbering" w:customStyle="1" w:styleId="141">
    <w:name w:val="Нет списка141"/>
    <w:next w:val="a2"/>
    <w:uiPriority w:val="99"/>
    <w:semiHidden/>
    <w:unhideWhenUsed/>
    <w:rsid w:val="00FD5E59"/>
  </w:style>
  <w:style w:type="numbering" w:customStyle="1" w:styleId="WWNum151">
    <w:name w:val="WWNum151"/>
    <w:basedOn w:val="a2"/>
    <w:rsid w:val="00FD5E59"/>
  </w:style>
  <w:style w:type="numbering" w:customStyle="1" w:styleId="WWNum231">
    <w:name w:val="WWNum231"/>
    <w:basedOn w:val="a2"/>
    <w:rsid w:val="00FD5E59"/>
  </w:style>
  <w:style w:type="numbering" w:customStyle="1" w:styleId="WWNum114">
    <w:name w:val="WWNum114"/>
    <w:basedOn w:val="a2"/>
    <w:rsid w:val="00FD5E59"/>
  </w:style>
  <w:style w:type="numbering" w:customStyle="1" w:styleId="510">
    <w:name w:val="Нет списка51"/>
    <w:next w:val="a2"/>
    <w:uiPriority w:val="99"/>
    <w:semiHidden/>
    <w:unhideWhenUsed/>
    <w:rsid w:val="00FD5E59"/>
  </w:style>
  <w:style w:type="numbering" w:customStyle="1" w:styleId="151">
    <w:name w:val="Нет списка151"/>
    <w:next w:val="a2"/>
    <w:uiPriority w:val="99"/>
    <w:semiHidden/>
    <w:unhideWhenUsed/>
    <w:rsid w:val="00FD5E59"/>
  </w:style>
  <w:style w:type="numbering" w:customStyle="1" w:styleId="WWNum16">
    <w:name w:val="WWNum16"/>
    <w:basedOn w:val="a2"/>
    <w:rsid w:val="00FD5E59"/>
  </w:style>
  <w:style w:type="numbering" w:customStyle="1" w:styleId="WWNum241">
    <w:name w:val="WWNum241"/>
    <w:basedOn w:val="a2"/>
    <w:rsid w:val="00FD5E59"/>
  </w:style>
  <w:style w:type="numbering" w:customStyle="1" w:styleId="WWNum115">
    <w:name w:val="WWNum115"/>
    <w:basedOn w:val="a2"/>
    <w:rsid w:val="00FD5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aliases w:val="!Части документа"/>
    <w:basedOn w:val="a"/>
    <w:next w:val="a"/>
    <w:link w:val="11"/>
    <w:qFormat/>
    <w:rsid w:val="00FD5E59"/>
    <w:pPr>
      <w:keepNext/>
      <w:keepLines/>
      <w:widowControl w:val="0"/>
      <w:suppressAutoHyphens/>
      <w:autoSpaceDN w:val="0"/>
      <w:spacing w:before="480" w:after="0" w:line="240" w:lineRule="auto"/>
      <w:textAlignment w:val="baseline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ru-RU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FD5E5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iCs/>
      <w:sz w:val="30"/>
      <w:szCs w:val="28"/>
      <w:lang w:val="x-none" w:eastAsia="ru-RU"/>
    </w:rPr>
  </w:style>
  <w:style w:type="paragraph" w:styleId="3">
    <w:name w:val="heading 3"/>
    <w:aliases w:val="!Главы документа"/>
    <w:basedOn w:val="a"/>
    <w:link w:val="30"/>
    <w:unhideWhenUsed/>
    <w:qFormat/>
    <w:rsid w:val="00FD5E59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sz w:val="28"/>
      <w:szCs w:val="26"/>
      <w:lang w:val="x-none" w:eastAsia="ru-RU"/>
    </w:rPr>
  </w:style>
  <w:style w:type="paragraph" w:styleId="4">
    <w:name w:val="heading 4"/>
    <w:aliases w:val="!Параграфы/Статьи документа"/>
    <w:basedOn w:val="a"/>
    <w:link w:val="40"/>
    <w:unhideWhenUsed/>
    <w:qFormat/>
    <w:rsid w:val="00FD5E59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D5E59"/>
    <w:pPr>
      <w:keepNext/>
      <w:spacing w:after="0" w:line="240" w:lineRule="auto"/>
      <w:ind w:firstLine="567"/>
      <w:jc w:val="center"/>
      <w:outlineLvl w:val="4"/>
    </w:pPr>
    <w:rPr>
      <w:rFonts w:ascii="Arial" w:eastAsia="Times New Roman" w:hAnsi="Arial" w:cs="Times New Roman"/>
      <w:b/>
      <w:i/>
      <w:color w:val="FF0000"/>
      <w:sz w:val="24"/>
      <w:szCs w:val="24"/>
      <w:lang w:val="x-none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D5E59"/>
    <w:pPr>
      <w:keepNext/>
      <w:keepLines/>
      <w:widowControl w:val="0"/>
      <w:spacing w:after="0" w:line="360" w:lineRule="auto"/>
      <w:ind w:firstLine="567"/>
      <w:jc w:val="both"/>
      <w:outlineLvl w:val="5"/>
    </w:pPr>
    <w:rPr>
      <w:rFonts w:ascii="Arial" w:eastAsia="Times New Roman" w:hAnsi="Arial" w:cs="Times New Roman"/>
      <w:b/>
      <w:bCs/>
      <w:kern w:val="2"/>
      <w:sz w:val="24"/>
      <w:szCs w:val="24"/>
      <w:lang w:val="x-none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D5E59"/>
    <w:pPr>
      <w:keepNext/>
      <w:keepLines/>
      <w:widowControl w:val="0"/>
      <w:spacing w:after="0" w:line="360" w:lineRule="auto"/>
      <w:ind w:firstLine="567"/>
      <w:jc w:val="both"/>
      <w:outlineLvl w:val="6"/>
    </w:pPr>
    <w:rPr>
      <w:rFonts w:ascii="Arial" w:eastAsia="Times New Roman" w:hAnsi="Arial" w:cs="Times New Roman"/>
      <w:b/>
      <w:bCs/>
      <w:kern w:val="2"/>
      <w:sz w:val="28"/>
      <w:szCs w:val="24"/>
      <w:lang w:val="x-none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FD5E59"/>
    <w:pPr>
      <w:keepNext/>
      <w:keepLines/>
      <w:widowControl w:val="0"/>
      <w:spacing w:after="0" w:line="360" w:lineRule="auto"/>
      <w:ind w:firstLine="567"/>
      <w:jc w:val="right"/>
      <w:outlineLvl w:val="7"/>
    </w:pPr>
    <w:rPr>
      <w:rFonts w:ascii="Arial" w:eastAsia="Times New Roman" w:hAnsi="Arial" w:cs="Times New Roman"/>
      <w:b/>
      <w:kern w:val="2"/>
      <w:sz w:val="24"/>
      <w:szCs w:val="24"/>
      <w:lang w:val="x-none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D5E59"/>
    <w:pPr>
      <w:keepNext/>
      <w:autoSpaceDE w:val="0"/>
      <w:autoSpaceDN w:val="0"/>
      <w:spacing w:before="20" w:after="20" w:line="480" w:lineRule="atLeast"/>
      <w:ind w:firstLine="567"/>
      <w:jc w:val="center"/>
      <w:outlineLvl w:val="8"/>
    </w:pPr>
    <w:rPr>
      <w:rFonts w:ascii="Arial" w:eastAsia="Times New Roman" w:hAnsi="Arial" w:cs="Times New Roman"/>
      <w:b/>
      <w:b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E59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11">
    <w:name w:val="Заголовок 1 Знак"/>
    <w:aliases w:val="!Части документа Знак"/>
    <w:basedOn w:val="a0"/>
    <w:link w:val="10"/>
    <w:rsid w:val="00FD5E59"/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D5E59"/>
    <w:rPr>
      <w:rFonts w:ascii="Arial" w:eastAsia="Times New Roman" w:hAnsi="Arial" w:cs="Times New Roman"/>
      <w:iCs/>
      <w:sz w:val="30"/>
      <w:szCs w:val="28"/>
      <w:lang w:val="x-none"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D5E59"/>
    <w:rPr>
      <w:rFonts w:ascii="Arial" w:eastAsia="Times New Roman" w:hAnsi="Arial" w:cs="Times New Roman"/>
      <w:sz w:val="28"/>
      <w:szCs w:val="26"/>
      <w:lang w:val="x-none"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D5E59"/>
    <w:rPr>
      <w:rFonts w:ascii="Arial" w:eastAsia="Times New Roman" w:hAnsi="Arial" w:cs="Times New Roman"/>
      <w:sz w:val="26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FD5E59"/>
    <w:rPr>
      <w:rFonts w:ascii="Arial" w:eastAsia="Times New Roman" w:hAnsi="Arial" w:cs="Times New Roman"/>
      <w:b/>
      <w:i/>
      <w:color w:val="FF0000"/>
      <w:sz w:val="24"/>
      <w:szCs w:val="24"/>
      <w:lang w:val="x-none" w:eastAsia="ru-RU"/>
    </w:rPr>
  </w:style>
  <w:style w:type="character" w:customStyle="1" w:styleId="60">
    <w:name w:val="Заголовок 6 Знак"/>
    <w:basedOn w:val="a0"/>
    <w:link w:val="6"/>
    <w:semiHidden/>
    <w:rsid w:val="00FD5E59"/>
    <w:rPr>
      <w:rFonts w:ascii="Arial" w:eastAsia="Times New Roman" w:hAnsi="Arial" w:cs="Times New Roman"/>
      <w:b/>
      <w:bCs/>
      <w:kern w:val="2"/>
      <w:sz w:val="24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semiHidden/>
    <w:rsid w:val="00FD5E59"/>
    <w:rPr>
      <w:rFonts w:ascii="Arial" w:eastAsia="Times New Roman" w:hAnsi="Arial" w:cs="Times New Roman"/>
      <w:b/>
      <w:bCs/>
      <w:kern w:val="2"/>
      <w:sz w:val="28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semiHidden/>
    <w:rsid w:val="00FD5E59"/>
    <w:rPr>
      <w:rFonts w:ascii="Arial" w:eastAsia="Times New Roman" w:hAnsi="Arial" w:cs="Times New Roman"/>
      <w:b/>
      <w:kern w:val="2"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semiHidden/>
    <w:rsid w:val="00FD5E59"/>
    <w:rPr>
      <w:rFonts w:ascii="Arial" w:eastAsia="Times New Roman" w:hAnsi="Arial" w:cs="Times New Roman"/>
      <w:b/>
      <w:bCs/>
      <w:sz w:val="28"/>
      <w:szCs w:val="28"/>
      <w:lang w:val="x-none" w:eastAsia="ru-RU"/>
    </w:rPr>
  </w:style>
  <w:style w:type="numbering" w:customStyle="1" w:styleId="WWNum14">
    <w:name w:val="WWNum14"/>
    <w:basedOn w:val="a2"/>
    <w:rsid w:val="00FD5E59"/>
    <w:pPr>
      <w:numPr>
        <w:numId w:val="1"/>
      </w:numPr>
    </w:pPr>
  </w:style>
  <w:style w:type="paragraph" w:styleId="a4">
    <w:name w:val="header"/>
    <w:basedOn w:val="a"/>
    <w:link w:val="a5"/>
    <w:unhideWhenUsed/>
    <w:rsid w:val="00FD5E5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a5">
    <w:name w:val="Верхний колонтитул Знак"/>
    <w:basedOn w:val="a0"/>
    <w:link w:val="a4"/>
    <w:rsid w:val="00FD5E59"/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FD5E5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FD5E59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D5E59"/>
  </w:style>
  <w:style w:type="paragraph" w:customStyle="1" w:styleId="ConsPlusNonformat">
    <w:name w:val="ConsPlusNonformat"/>
    <w:rsid w:val="00FD5E59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ru-RU" w:bidi="hi-IN"/>
    </w:rPr>
  </w:style>
  <w:style w:type="numbering" w:customStyle="1" w:styleId="110">
    <w:name w:val="Нет списка11"/>
    <w:next w:val="a2"/>
    <w:uiPriority w:val="99"/>
    <w:semiHidden/>
    <w:unhideWhenUsed/>
    <w:rsid w:val="00FD5E59"/>
  </w:style>
  <w:style w:type="numbering" w:customStyle="1" w:styleId="111">
    <w:name w:val="Нет списка111"/>
    <w:next w:val="a2"/>
    <w:uiPriority w:val="99"/>
    <w:semiHidden/>
    <w:unhideWhenUsed/>
    <w:rsid w:val="00FD5E59"/>
  </w:style>
  <w:style w:type="paragraph" w:customStyle="1" w:styleId="Standard">
    <w:name w:val="Standard"/>
    <w:rsid w:val="00FD5E59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Heading">
    <w:name w:val="Heading"/>
    <w:basedOn w:val="Standard"/>
    <w:next w:val="Textbody"/>
    <w:rsid w:val="00FD5E5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FD5E59"/>
    <w:pPr>
      <w:spacing w:after="120"/>
    </w:pPr>
  </w:style>
  <w:style w:type="paragraph" w:styleId="a8">
    <w:name w:val="List"/>
    <w:basedOn w:val="Textbody"/>
    <w:rsid w:val="00FD5E59"/>
    <w:rPr>
      <w:rFonts w:cs="Mangal"/>
    </w:rPr>
  </w:style>
  <w:style w:type="paragraph" w:styleId="a9">
    <w:name w:val="caption"/>
    <w:basedOn w:val="Standard"/>
    <w:qFormat/>
    <w:rsid w:val="00FD5E5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FD5E59"/>
    <w:pPr>
      <w:suppressLineNumbers/>
    </w:pPr>
    <w:rPr>
      <w:rFonts w:cs="Mangal"/>
    </w:rPr>
  </w:style>
  <w:style w:type="paragraph" w:styleId="aa">
    <w:name w:val="Balloon Text"/>
    <w:basedOn w:val="Standard"/>
    <w:link w:val="ab"/>
    <w:rsid w:val="00FD5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D5E59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customStyle="1" w:styleId="21">
    <w:name w:val="Заголовок 21"/>
    <w:basedOn w:val="Standard"/>
    <w:rsid w:val="00FD5E59"/>
    <w:pPr>
      <w:spacing w:after="0" w:line="330" w:lineRule="atLeast"/>
    </w:pPr>
    <w:rPr>
      <w:rFonts w:ascii="Times New Roman" w:hAnsi="Times New Roman"/>
      <w:color w:val="000000"/>
      <w:sz w:val="33"/>
      <w:szCs w:val="33"/>
      <w:lang w:eastAsia="ar-SA"/>
    </w:rPr>
  </w:style>
  <w:style w:type="paragraph" w:customStyle="1" w:styleId="Default">
    <w:name w:val="Default"/>
    <w:rsid w:val="00FD5E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  <w:style w:type="paragraph" w:customStyle="1" w:styleId="ConsPlusNormal">
    <w:name w:val="ConsPlusNormal"/>
    <w:rsid w:val="00FD5E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c">
    <w:name w:val="footnote text"/>
    <w:basedOn w:val="Standard"/>
    <w:link w:val="ad"/>
    <w:rsid w:val="00FD5E5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FD5E59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customStyle="1" w:styleId="Footnote">
    <w:name w:val="Footnote"/>
    <w:basedOn w:val="Standard"/>
    <w:rsid w:val="00FD5E59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FD5E59"/>
    <w:pPr>
      <w:suppressLineNumbers/>
    </w:pPr>
  </w:style>
  <w:style w:type="paragraph" w:customStyle="1" w:styleId="TableHeading">
    <w:name w:val="Table Heading"/>
    <w:basedOn w:val="TableContents"/>
    <w:rsid w:val="00FD5E59"/>
    <w:pPr>
      <w:jc w:val="center"/>
    </w:pPr>
    <w:rPr>
      <w:b/>
      <w:bCs/>
    </w:rPr>
  </w:style>
  <w:style w:type="paragraph" w:styleId="ae">
    <w:name w:val="No Spacing"/>
    <w:uiPriority w:val="1"/>
    <w:qFormat/>
    <w:rsid w:val="00FD5E59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kern w:val="3"/>
      <w:sz w:val="28"/>
      <w:lang w:eastAsia="zh-CN"/>
    </w:rPr>
  </w:style>
  <w:style w:type="character" w:customStyle="1" w:styleId="blk">
    <w:name w:val="blk"/>
    <w:basedOn w:val="a0"/>
    <w:rsid w:val="00FD5E59"/>
    <w:rPr>
      <w:rFonts w:cs="Times New Roman"/>
    </w:rPr>
  </w:style>
  <w:style w:type="character" w:styleId="af">
    <w:name w:val="footnote reference"/>
    <w:basedOn w:val="a0"/>
    <w:rsid w:val="00FD5E59"/>
    <w:rPr>
      <w:position w:val="0"/>
      <w:vertAlign w:val="superscript"/>
    </w:rPr>
  </w:style>
  <w:style w:type="character" w:customStyle="1" w:styleId="ListLabel1">
    <w:name w:val="ListLabel 1"/>
    <w:rsid w:val="00FD5E59"/>
    <w:rPr>
      <w:rFonts w:cs="Times New Roman"/>
    </w:rPr>
  </w:style>
  <w:style w:type="character" w:customStyle="1" w:styleId="Internetlink">
    <w:name w:val="Internet link"/>
    <w:rsid w:val="00FD5E59"/>
    <w:rPr>
      <w:color w:val="000080"/>
      <w:u w:val="single"/>
    </w:rPr>
  </w:style>
  <w:style w:type="character" w:customStyle="1" w:styleId="FootnoteSymbol">
    <w:name w:val="Footnote Symbol"/>
    <w:rsid w:val="00FD5E59"/>
  </w:style>
  <w:style w:type="character" w:customStyle="1" w:styleId="Footnoteanchor">
    <w:name w:val="Footnote anchor"/>
    <w:rsid w:val="00FD5E59"/>
    <w:rPr>
      <w:position w:val="0"/>
      <w:vertAlign w:val="superscript"/>
    </w:rPr>
  </w:style>
  <w:style w:type="character" w:customStyle="1" w:styleId="StrongEmphasis">
    <w:name w:val="Strong Emphasis"/>
    <w:rsid w:val="00FD5E59"/>
    <w:rPr>
      <w:b/>
      <w:bCs/>
    </w:rPr>
  </w:style>
  <w:style w:type="character" w:customStyle="1" w:styleId="NumberingSymbols">
    <w:name w:val="Numbering Symbols"/>
    <w:rsid w:val="00FD5E59"/>
  </w:style>
  <w:style w:type="character" w:customStyle="1" w:styleId="13">
    <w:name w:val="Основной шрифт абзаца1"/>
    <w:rsid w:val="00FD5E59"/>
  </w:style>
  <w:style w:type="character" w:styleId="af0">
    <w:name w:val="Hyperlink"/>
    <w:basedOn w:val="a0"/>
    <w:uiPriority w:val="99"/>
    <w:rsid w:val="00FD5E59"/>
    <w:rPr>
      <w:color w:val="0000FF"/>
      <w:u w:val="single"/>
    </w:rPr>
  </w:style>
  <w:style w:type="character" w:styleId="af1">
    <w:name w:val="FollowedHyperlink"/>
    <w:basedOn w:val="a0"/>
    <w:uiPriority w:val="99"/>
    <w:rsid w:val="00FD5E59"/>
    <w:rPr>
      <w:color w:val="800080"/>
      <w:u w:val="single"/>
    </w:rPr>
  </w:style>
  <w:style w:type="paragraph" w:customStyle="1" w:styleId="font5">
    <w:name w:val="font5"/>
    <w:basedOn w:val="a"/>
    <w:rsid w:val="00FD5E59"/>
    <w:pPr>
      <w:autoSpaceDN w:val="0"/>
      <w:spacing w:before="100" w:after="100" w:line="240" w:lineRule="auto"/>
    </w:pPr>
    <w:rPr>
      <w:rFonts w:ascii="Arial Narrow" w:eastAsia="Times New Roman" w:hAnsi="Arial Narrow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FD5E59"/>
    <w:pPr>
      <w:autoSpaceDN w:val="0"/>
      <w:spacing w:before="100" w:after="100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FD5E59"/>
    <w:pPr>
      <w:autoSpaceDN w:val="0"/>
      <w:spacing w:before="100" w:after="100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FD5E59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D5E59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FD5E59"/>
    <w:pPr>
      <w:autoSpaceDN w:val="0"/>
      <w:spacing w:before="100" w:after="100" w:line="240" w:lineRule="auto"/>
      <w:jc w:val="center"/>
    </w:pPr>
    <w:rPr>
      <w:rFonts w:ascii="Arial1" w:eastAsia="Times New Roman" w:hAnsi="Arial1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FD5E59"/>
    <w:pPr>
      <w:shd w:val="clear" w:color="auto" w:fill="FFFFFF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1" w:eastAsia="Times New Roman" w:hAnsi="Arial Narrow1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94">
    <w:name w:val="xl94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both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99">
    <w:name w:val="xl99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100">
    <w:name w:val="xl100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ru-RU"/>
    </w:rPr>
  </w:style>
  <w:style w:type="paragraph" w:customStyle="1" w:styleId="xl102">
    <w:name w:val="xl102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ru-RU"/>
    </w:rPr>
  </w:style>
  <w:style w:type="paragraph" w:customStyle="1" w:styleId="xl103">
    <w:name w:val="xl103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ru-RU"/>
    </w:rPr>
  </w:style>
  <w:style w:type="paragraph" w:customStyle="1" w:styleId="xl111">
    <w:name w:val="xl111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113">
    <w:name w:val="xl113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both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ru-RU"/>
    </w:rPr>
  </w:style>
  <w:style w:type="paragraph" w:customStyle="1" w:styleId="xl115">
    <w:name w:val="xl115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FD5E59"/>
    <w:pP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1" w:eastAsia="Times New Roman" w:hAnsi="Arial Narrow1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1" w:eastAsia="Times New Roman" w:hAnsi="Arial Narrow1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1" w:eastAsia="Times New Roman" w:hAnsi="Arial Narrow1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128">
    <w:name w:val="xl128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129">
    <w:name w:val="xl129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ru-RU"/>
    </w:rPr>
  </w:style>
  <w:style w:type="paragraph" w:customStyle="1" w:styleId="xl130">
    <w:name w:val="xl130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131">
    <w:name w:val="xl131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FD5E59"/>
    <w:pP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FD5E59"/>
    <w:pPr>
      <w:shd w:val="clear" w:color="auto" w:fill="FFFFFF"/>
      <w:autoSpaceDN w:val="0"/>
      <w:spacing w:before="100" w:after="100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FD5E59"/>
    <w:pPr>
      <w:shd w:val="clear" w:color="auto" w:fill="FFFFFF"/>
      <w:autoSpaceDN w:val="0"/>
      <w:spacing w:before="100" w:after="100" w:line="240" w:lineRule="auto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FD5E59"/>
    <w:pPr>
      <w:shd w:val="clear" w:color="auto" w:fill="FFFFFF"/>
      <w:autoSpaceDN w:val="0"/>
      <w:spacing w:before="100" w:after="100" w:line="240" w:lineRule="auto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FD5E59"/>
    <w:pP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FD5E59"/>
    <w:pPr>
      <w:autoSpaceDN w:val="0"/>
      <w:spacing w:before="100" w:after="100" w:line="240" w:lineRule="auto"/>
      <w:jc w:val="center"/>
    </w:pPr>
    <w:rPr>
      <w:rFonts w:ascii="Times New Roman1" w:eastAsia="Times New Roman" w:hAnsi="Times New Roman1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FD5E59"/>
    <w:pPr>
      <w:autoSpaceDN w:val="0"/>
      <w:spacing w:before="100" w:after="100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FD5E59"/>
    <w:pPr>
      <w:autoSpaceDN w:val="0"/>
      <w:spacing w:before="100" w:after="100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FD5E59"/>
    <w:pPr>
      <w:shd w:val="clear" w:color="auto" w:fill="FFFFFF"/>
      <w:autoSpaceDN w:val="0"/>
      <w:spacing w:before="100" w:after="100" w:line="240" w:lineRule="auto"/>
      <w:jc w:val="center"/>
    </w:pPr>
    <w:rPr>
      <w:rFonts w:ascii="Times New Roman1" w:eastAsia="Times New Roman" w:hAnsi="Times New Roman1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FD5E59"/>
    <w:pPr>
      <w:autoSpaceDN w:val="0"/>
      <w:spacing w:before="100" w:after="100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FD5E59"/>
    <w:pPr>
      <w:shd w:val="clear" w:color="auto" w:fill="FFFFFF"/>
      <w:autoSpaceDN w:val="0"/>
      <w:spacing w:before="100" w:after="100" w:line="240" w:lineRule="auto"/>
      <w:jc w:val="center"/>
    </w:pPr>
    <w:rPr>
      <w:rFonts w:ascii="Times New Roman1" w:eastAsia="Times New Roman" w:hAnsi="Times New Roman1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FD5E59"/>
    <w:pPr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WWNum1">
    <w:name w:val="WWNum1"/>
    <w:basedOn w:val="a2"/>
    <w:rsid w:val="00FD5E59"/>
    <w:pPr>
      <w:numPr>
        <w:numId w:val="2"/>
      </w:numPr>
    </w:pPr>
  </w:style>
  <w:style w:type="numbering" w:customStyle="1" w:styleId="WWNum2">
    <w:name w:val="WWNum2"/>
    <w:basedOn w:val="a2"/>
    <w:rsid w:val="00FD5E59"/>
    <w:pPr>
      <w:numPr>
        <w:numId w:val="3"/>
      </w:numPr>
    </w:pPr>
  </w:style>
  <w:style w:type="numbering" w:customStyle="1" w:styleId="WWNum11">
    <w:name w:val="WWNum11"/>
    <w:basedOn w:val="a2"/>
    <w:rsid w:val="00FD5E59"/>
    <w:pPr>
      <w:numPr>
        <w:numId w:val="4"/>
      </w:numPr>
    </w:pPr>
  </w:style>
  <w:style w:type="character" w:styleId="af2">
    <w:name w:val="Strong"/>
    <w:basedOn w:val="a0"/>
    <w:uiPriority w:val="22"/>
    <w:qFormat/>
    <w:rsid w:val="00FD5E59"/>
    <w:rPr>
      <w:b/>
      <w:bCs/>
    </w:rPr>
  </w:style>
  <w:style w:type="character" w:styleId="af3">
    <w:name w:val="Book Title"/>
    <w:basedOn w:val="a0"/>
    <w:uiPriority w:val="33"/>
    <w:qFormat/>
    <w:rsid w:val="00FD5E59"/>
    <w:rPr>
      <w:b/>
      <w:bCs/>
      <w:smallCaps/>
      <w:spacing w:val="5"/>
    </w:rPr>
  </w:style>
  <w:style w:type="character" w:styleId="af4">
    <w:name w:val="Emphasis"/>
    <w:basedOn w:val="a0"/>
    <w:uiPriority w:val="20"/>
    <w:qFormat/>
    <w:rsid w:val="00FD5E59"/>
    <w:rPr>
      <w:i/>
      <w:iCs/>
    </w:rPr>
  </w:style>
  <w:style w:type="numbering" w:customStyle="1" w:styleId="22">
    <w:name w:val="Нет списка2"/>
    <w:next w:val="a2"/>
    <w:uiPriority w:val="99"/>
    <w:semiHidden/>
    <w:unhideWhenUsed/>
    <w:rsid w:val="00FD5E59"/>
  </w:style>
  <w:style w:type="numbering" w:customStyle="1" w:styleId="120">
    <w:name w:val="Нет списка12"/>
    <w:next w:val="a2"/>
    <w:uiPriority w:val="99"/>
    <w:semiHidden/>
    <w:unhideWhenUsed/>
    <w:rsid w:val="00FD5E59"/>
  </w:style>
  <w:style w:type="character" w:customStyle="1" w:styleId="14">
    <w:name w:val="Текст сноски Знак1"/>
    <w:basedOn w:val="a0"/>
    <w:rsid w:val="00FD5E59"/>
    <w:rPr>
      <w:sz w:val="20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link w:val="af6"/>
    <w:semiHidden/>
    <w:locked/>
    <w:rsid w:val="00FD5E59"/>
    <w:rPr>
      <w:rFonts w:ascii="Courier" w:hAnsi="Courier"/>
    </w:rPr>
  </w:style>
  <w:style w:type="paragraph" w:styleId="af6">
    <w:name w:val="annotation text"/>
    <w:aliases w:val="!Равноширинный текст документа"/>
    <w:basedOn w:val="a"/>
    <w:link w:val="af5"/>
    <w:semiHidden/>
    <w:unhideWhenUsed/>
    <w:rsid w:val="00FD5E59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5">
    <w:name w:val="Текст примечания Знак1"/>
    <w:aliases w:val="!Равноширинный текст документа Знак1"/>
    <w:basedOn w:val="a0"/>
    <w:semiHidden/>
    <w:rsid w:val="00FD5E59"/>
    <w:rPr>
      <w:sz w:val="20"/>
      <w:szCs w:val="20"/>
    </w:rPr>
  </w:style>
  <w:style w:type="character" w:customStyle="1" w:styleId="16">
    <w:name w:val="Верхний колонтитул Знак1"/>
    <w:basedOn w:val="a0"/>
    <w:uiPriority w:val="99"/>
    <w:semiHidden/>
    <w:rsid w:val="00FD5E59"/>
  </w:style>
  <w:style w:type="character" w:customStyle="1" w:styleId="17">
    <w:name w:val="Нижний колонтитул Знак1"/>
    <w:basedOn w:val="a0"/>
    <w:uiPriority w:val="99"/>
    <w:semiHidden/>
    <w:rsid w:val="00FD5E59"/>
  </w:style>
  <w:style w:type="character" w:customStyle="1" w:styleId="af7">
    <w:name w:val="Название Знак"/>
    <w:link w:val="af8"/>
    <w:rsid w:val="00FD5E59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styleId="af8">
    <w:name w:val="Title"/>
    <w:basedOn w:val="a"/>
    <w:link w:val="af7"/>
    <w:qFormat/>
    <w:rsid w:val="00FD5E59"/>
    <w:pPr>
      <w:keepLines/>
      <w:widowControl w:val="0"/>
      <w:spacing w:after="0" w:line="240" w:lineRule="auto"/>
      <w:ind w:firstLine="567"/>
      <w:jc w:val="center"/>
    </w:pPr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character" w:customStyle="1" w:styleId="18">
    <w:name w:val="Название Знак1"/>
    <w:basedOn w:val="a0"/>
    <w:uiPriority w:val="10"/>
    <w:rsid w:val="00FD5E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Основной текст Знак"/>
    <w:link w:val="afa"/>
    <w:rsid w:val="00FD5E59"/>
    <w:rPr>
      <w:rFonts w:ascii="Arial" w:eastAsia="Times New Roman" w:hAnsi="Arial" w:cs="Times New Roman"/>
      <w:sz w:val="28"/>
      <w:szCs w:val="24"/>
      <w:lang w:eastAsia="ru-RU"/>
    </w:rPr>
  </w:style>
  <w:style w:type="paragraph" w:styleId="afa">
    <w:name w:val="Body Text"/>
    <w:basedOn w:val="a"/>
    <w:link w:val="af9"/>
    <w:unhideWhenUsed/>
    <w:rsid w:val="00FD5E5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19">
    <w:name w:val="Основной текст Знак1"/>
    <w:basedOn w:val="a0"/>
    <w:uiPriority w:val="99"/>
    <w:semiHidden/>
    <w:rsid w:val="00FD5E59"/>
  </w:style>
  <w:style w:type="character" w:customStyle="1" w:styleId="afb">
    <w:name w:val="Основной текст с отступом Знак"/>
    <w:link w:val="afc"/>
    <w:rsid w:val="00FD5E59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fc">
    <w:name w:val="Body Text Indent"/>
    <w:basedOn w:val="a"/>
    <w:link w:val="afb"/>
    <w:unhideWhenUsed/>
    <w:rsid w:val="00FD5E59"/>
    <w:pPr>
      <w:keepNext/>
      <w:overflowPunct w:val="0"/>
      <w:autoSpaceDE w:val="0"/>
      <w:autoSpaceDN w:val="0"/>
      <w:adjustRightInd w:val="0"/>
      <w:spacing w:before="20" w:after="20" w:line="480" w:lineRule="atLeast"/>
      <w:ind w:firstLine="567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customStyle="1" w:styleId="1a">
    <w:name w:val="Основной текст с отступом Знак1"/>
    <w:basedOn w:val="a0"/>
    <w:uiPriority w:val="99"/>
    <w:semiHidden/>
    <w:rsid w:val="00FD5E59"/>
  </w:style>
  <w:style w:type="character" w:customStyle="1" w:styleId="23">
    <w:name w:val="Основной текст 2 Знак"/>
    <w:link w:val="24"/>
    <w:semiHidden/>
    <w:rsid w:val="00FD5E59"/>
    <w:rPr>
      <w:rFonts w:ascii="Arial" w:eastAsia="Times New Roman" w:hAnsi="Arial" w:cs="Times New Roman"/>
      <w:color w:val="FF0000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FD5E59"/>
    <w:pPr>
      <w:spacing w:after="0" w:line="240" w:lineRule="auto"/>
      <w:ind w:firstLine="567"/>
      <w:jc w:val="both"/>
    </w:pPr>
    <w:rPr>
      <w:rFonts w:ascii="Arial" w:eastAsia="Times New Roman" w:hAnsi="Arial" w:cs="Times New Roman"/>
      <w:color w:val="FF0000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FD5E59"/>
  </w:style>
  <w:style w:type="character" w:customStyle="1" w:styleId="31">
    <w:name w:val="Основной текст 3 Знак"/>
    <w:link w:val="32"/>
    <w:semiHidden/>
    <w:rsid w:val="00FD5E59"/>
    <w:rPr>
      <w:rFonts w:ascii="Arial" w:eastAsia="Times New Roman" w:hAnsi="Arial" w:cs="Times New Roman"/>
      <w:sz w:val="24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FD5E59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FD5E59"/>
    <w:rPr>
      <w:sz w:val="16"/>
      <w:szCs w:val="16"/>
    </w:rPr>
  </w:style>
  <w:style w:type="character" w:customStyle="1" w:styleId="25">
    <w:name w:val="Основной текст с отступом 2 Знак"/>
    <w:link w:val="26"/>
    <w:semiHidden/>
    <w:rsid w:val="00FD5E59"/>
    <w:rPr>
      <w:rFonts w:ascii="Arial" w:eastAsia="Times New Roman" w:hAnsi="Arial" w:cs="Times New Roman"/>
      <w:sz w:val="28"/>
      <w:szCs w:val="28"/>
      <w:lang w:eastAsia="ru-RU"/>
    </w:rPr>
  </w:style>
  <w:style w:type="paragraph" w:styleId="26">
    <w:name w:val="Body Text Indent 2"/>
    <w:basedOn w:val="a"/>
    <w:link w:val="25"/>
    <w:semiHidden/>
    <w:unhideWhenUsed/>
    <w:rsid w:val="00FD5E59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FD5E59"/>
  </w:style>
  <w:style w:type="character" w:customStyle="1" w:styleId="33">
    <w:name w:val="Основной текст с отступом 3 Знак"/>
    <w:link w:val="34"/>
    <w:semiHidden/>
    <w:rsid w:val="00FD5E59"/>
    <w:rPr>
      <w:rFonts w:ascii="Arial" w:eastAsia="Times New Roman" w:hAnsi="Arial" w:cs="Times New Roman"/>
      <w:sz w:val="24"/>
      <w:szCs w:val="24"/>
      <w:lang w:eastAsia="ru-RU"/>
    </w:rPr>
  </w:style>
  <w:style w:type="paragraph" w:styleId="34">
    <w:name w:val="Body Text Indent 3"/>
    <w:basedOn w:val="a"/>
    <w:link w:val="33"/>
    <w:semiHidden/>
    <w:unhideWhenUsed/>
    <w:rsid w:val="00FD5E5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FD5E59"/>
    <w:rPr>
      <w:sz w:val="16"/>
      <w:szCs w:val="16"/>
    </w:rPr>
  </w:style>
  <w:style w:type="character" w:customStyle="1" w:styleId="1b">
    <w:name w:val="Текст выноски Знак1"/>
    <w:basedOn w:val="a0"/>
    <w:uiPriority w:val="99"/>
    <w:semiHidden/>
    <w:rsid w:val="00FD5E5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D5E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D5E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D5E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FD5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FD5E5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FD5E5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D5E5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D5E5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FD5E59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table" w:styleId="afd">
    <w:name w:val="Table Grid"/>
    <w:basedOn w:val="a1"/>
    <w:rsid w:val="00FD5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rmal (Web)"/>
    <w:basedOn w:val="a"/>
    <w:unhideWhenUsed/>
    <w:rsid w:val="00FD5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FD5E59"/>
  </w:style>
  <w:style w:type="character" w:customStyle="1" w:styleId="WW8Num1z0">
    <w:name w:val="WW8Num1z0"/>
    <w:rsid w:val="00FD5E59"/>
    <w:rPr>
      <w:rFonts w:hint="default"/>
    </w:rPr>
  </w:style>
  <w:style w:type="character" w:customStyle="1" w:styleId="WW8Num1z1">
    <w:name w:val="WW8Num1z1"/>
    <w:rsid w:val="00FD5E59"/>
  </w:style>
  <w:style w:type="character" w:customStyle="1" w:styleId="WW8Num1z2">
    <w:name w:val="WW8Num1z2"/>
    <w:rsid w:val="00FD5E59"/>
  </w:style>
  <w:style w:type="character" w:customStyle="1" w:styleId="WW8Num1z3">
    <w:name w:val="WW8Num1z3"/>
    <w:rsid w:val="00FD5E59"/>
  </w:style>
  <w:style w:type="character" w:customStyle="1" w:styleId="WW8Num1z4">
    <w:name w:val="WW8Num1z4"/>
    <w:rsid w:val="00FD5E59"/>
  </w:style>
  <w:style w:type="character" w:customStyle="1" w:styleId="WW8Num1z5">
    <w:name w:val="WW8Num1z5"/>
    <w:rsid w:val="00FD5E59"/>
  </w:style>
  <w:style w:type="character" w:customStyle="1" w:styleId="WW8Num1z6">
    <w:name w:val="WW8Num1z6"/>
    <w:rsid w:val="00FD5E59"/>
  </w:style>
  <w:style w:type="character" w:customStyle="1" w:styleId="WW8Num1z7">
    <w:name w:val="WW8Num1z7"/>
    <w:rsid w:val="00FD5E59"/>
  </w:style>
  <w:style w:type="character" w:customStyle="1" w:styleId="WW8Num1z8">
    <w:name w:val="WW8Num1z8"/>
    <w:rsid w:val="00FD5E59"/>
  </w:style>
  <w:style w:type="character" w:customStyle="1" w:styleId="WW8Num2z0">
    <w:name w:val="WW8Num2z0"/>
    <w:rsid w:val="00FD5E59"/>
  </w:style>
  <w:style w:type="character" w:customStyle="1" w:styleId="WW8Num2z1">
    <w:name w:val="WW8Num2z1"/>
    <w:rsid w:val="00FD5E59"/>
  </w:style>
  <w:style w:type="character" w:customStyle="1" w:styleId="WW8Num2z2">
    <w:name w:val="WW8Num2z2"/>
    <w:rsid w:val="00FD5E59"/>
  </w:style>
  <w:style w:type="character" w:customStyle="1" w:styleId="WW8Num2z3">
    <w:name w:val="WW8Num2z3"/>
    <w:rsid w:val="00FD5E59"/>
  </w:style>
  <w:style w:type="character" w:customStyle="1" w:styleId="WW8Num2z4">
    <w:name w:val="WW8Num2z4"/>
    <w:rsid w:val="00FD5E59"/>
  </w:style>
  <w:style w:type="character" w:customStyle="1" w:styleId="WW8Num2z5">
    <w:name w:val="WW8Num2z5"/>
    <w:rsid w:val="00FD5E59"/>
  </w:style>
  <w:style w:type="character" w:customStyle="1" w:styleId="WW8Num2z6">
    <w:name w:val="WW8Num2z6"/>
    <w:rsid w:val="00FD5E59"/>
  </w:style>
  <w:style w:type="character" w:customStyle="1" w:styleId="WW8Num2z7">
    <w:name w:val="WW8Num2z7"/>
    <w:rsid w:val="00FD5E59"/>
  </w:style>
  <w:style w:type="character" w:customStyle="1" w:styleId="WW8Num2z8">
    <w:name w:val="WW8Num2z8"/>
    <w:rsid w:val="00FD5E59"/>
  </w:style>
  <w:style w:type="character" w:customStyle="1" w:styleId="WW8Num3z0">
    <w:name w:val="WW8Num3z0"/>
    <w:rsid w:val="00FD5E59"/>
  </w:style>
  <w:style w:type="character" w:customStyle="1" w:styleId="WW8Num3z1">
    <w:name w:val="WW8Num3z1"/>
    <w:rsid w:val="00FD5E59"/>
  </w:style>
  <w:style w:type="character" w:customStyle="1" w:styleId="WW8Num3z2">
    <w:name w:val="WW8Num3z2"/>
    <w:rsid w:val="00FD5E59"/>
  </w:style>
  <w:style w:type="character" w:customStyle="1" w:styleId="WW8Num3z3">
    <w:name w:val="WW8Num3z3"/>
    <w:rsid w:val="00FD5E59"/>
  </w:style>
  <w:style w:type="character" w:customStyle="1" w:styleId="WW8Num3z4">
    <w:name w:val="WW8Num3z4"/>
    <w:rsid w:val="00FD5E59"/>
  </w:style>
  <w:style w:type="character" w:customStyle="1" w:styleId="WW8Num3z5">
    <w:name w:val="WW8Num3z5"/>
    <w:rsid w:val="00FD5E59"/>
  </w:style>
  <w:style w:type="character" w:customStyle="1" w:styleId="WW8Num3z6">
    <w:name w:val="WW8Num3z6"/>
    <w:rsid w:val="00FD5E59"/>
  </w:style>
  <w:style w:type="character" w:customStyle="1" w:styleId="WW8Num3z7">
    <w:name w:val="WW8Num3z7"/>
    <w:rsid w:val="00FD5E59"/>
  </w:style>
  <w:style w:type="character" w:customStyle="1" w:styleId="WW8Num3z8">
    <w:name w:val="WW8Num3z8"/>
    <w:rsid w:val="00FD5E59"/>
  </w:style>
  <w:style w:type="character" w:styleId="aff">
    <w:name w:val="page number"/>
    <w:basedOn w:val="13"/>
    <w:rsid w:val="00FD5E59"/>
  </w:style>
  <w:style w:type="character" w:customStyle="1" w:styleId="aff0">
    <w:name w:val="Цветовое выделение"/>
    <w:rsid w:val="00FD5E59"/>
    <w:rPr>
      <w:b/>
      <w:bCs/>
      <w:color w:val="000080"/>
    </w:rPr>
  </w:style>
  <w:style w:type="character" w:customStyle="1" w:styleId="aff1">
    <w:name w:val="Гипертекстовая ссылка"/>
    <w:basedOn w:val="aff0"/>
    <w:rsid w:val="00FD5E59"/>
    <w:rPr>
      <w:b/>
      <w:bCs/>
      <w:color w:val="008000"/>
    </w:rPr>
  </w:style>
  <w:style w:type="character" w:customStyle="1" w:styleId="27">
    <w:name w:val="Знак2 Знак Знак"/>
    <w:basedOn w:val="13"/>
    <w:rsid w:val="00FD5E59"/>
    <w:rPr>
      <w:sz w:val="24"/>
      <w:szCs w:val="24"/>
    </w:rPr>
  </w:style>
  <w:style w:type="character" w:customStyle="1" w:styleId="ILT">
    <w:name w:val="I.L.T. Знак Знак"/>
    <w:basedOn w:val="13"/>
    <w:rsid w:val="00FD5E59"/>
    <w:rPr>
      <w:sz w:val="24"/>
      <w:szCs w:val="24"/>
    </w:rPr>
  </w:style>
  <w:style w:type="character" w:customStyle="1" w:styleId="61">
    <w:name w:val="Знак Знак6"/>
    <w:basedOn w:val="13"/>
    <w:rsid w:val="00FD5E59"/>
    <w:rPr>
      <w:rFonts w:ascii="Tahoma" w:hAnsi="Tahoma" w:cs="Tahoma"/>
      <w:sz w:val="16"/>
      <w:szCs w:val="16"/>
    </w:rPr>
  </w:style>
  <w:style w:type="character" w:customStyle="1" w:styleId="H1">
    <w:name w:val="H1 Знак"/>
    <w:basedOn w:val="13"/>
    <w:rsid w:val="00FD5E59"/>
    <w:rPr>
      <w:rFonts w:ascii="TimesET" w:hAnsi="TimesET" w:cs="TimesET"/>
      <w:sz w:val="28"/>
      <w:szCs w:val="24"/>
    </w:rPr>
  </w:style>
  <w:style w:type="character" w:customStyle="1" w:styleId="100">
    <w:name w:val="Знак Знак10"/>
    <w:basedOn w:val="13"/>
    <w:rsid w:val="00FD5E59"/>
    <w:rPr>
      <w:sz w:val="28"/>
      <w:szCs w:val="24"/>
    </w:rPr>
  </w:style>
  <w:style w:type="character" w:customStyle="1" w:styleId="91">
    <w:name w:val="Знак Знак9"/>
    <w:basedOn w:val="13"/>
    <w:rsid w:val="00FD5E59"/>
    <w:rPr>
      <w:rFonts w:ascii="TimesET" w:hAnsi="TimesET" w:cs="TimesET"/>
      <w:sz w:val="36"/>
      <w:szCs w:val="24"/>
    </w:rPr>
  </w:style>
  <w:style w:type="character" w:customStyle="1" w:styleId="51">
    <w:name w:val="Знак Знак5"/>
    <w:basedOn w:val="13"/>
    <w:rsid w:val="00FD5E59"/>
    <w:rPr>
      <w:sz w:val="28"/>
      <w:szCs w:val="28"/>
    </w:rPr>
  </w:style>
  <w:style w:type="character" w:customStyle="1" w:styleId="41">
    <w:name w:val="Знак Знак4"/>
    <w:basedOn w:val="13"/>
    <w:rsid w:val="00FD5E59"/>
    <w:rPr>
      <w:sz w:val="16"/>
      <w:szCs w:val="16"/>
    </w:rPr>
  </w:style>
  <w:style w:type="character" w:customStyle="1" w:styleId="71">
    <w:name w:val="Знак Знак7"/>
    <w:basedOn w:val="13"/>
    <w:rsid w:val="00FD5E59"/>
    <w:rPr>
      <w:color w:val="000000"/>
      <w:sz w:val="28"/>
      <w:szCs w:val="28"/>
      <w:shd w:val="clear" w:color="auto" w:fill="FFFFFF"/>
    </w:rPr>
  </w:style>
  <w:style w:type="character" w:customStyle="1" w:styleId="apple-style-span">
    <w:name w:val="apple-style-span"/>
    <w:basedOn w:val="13"/>
    <w:rsid w:val="00FD5E59"/>
  </w:style>
  <w:style w:type="character" w:customStyle="1" w:styleId="FontStyle43">
    <w:name w:val="Font Style43"/>
    <w:rsid w:val="00FD5E59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13"/>
    <w:rsid w:val="00FD5E59"/>
  </w:style>
  <w:style w:type="character" w:customStyle="1" w:styleId="S">
    <w:name w:val="S_Маркированный Знак Знак"/>
    <w:rsid w:val="00FD5E59"/>
    <w:rPr>
      <w:sz w:val="24"/>
      <w:szCs w:val="24"/>
      <w:lang w:val="x-none"/>
    </w:rPr>
  </w:style>
  <w:style w:type="character" w:customStyle="1" w:styleId="36">
    <w:name w:val="Знак Знак3"/>
    <w:basedOn w:val="13"/>
    <w:rsid w:val="00FD5E59"/>
    <w:rPr>
      <w:sz w:val="24"/>
      <w:szCs w:val="24"/>
    </w:rPr>
  </w:style>
  <w:style w:type="character" w:customStyle="1" w:styleId="212">
    <w:name w:val="Основной текст с отступом 2 Знак1 Знак"/>
    <w:rsid w:val="00FD5E59"/>
    <w:rPr>
      <w:sz w:val="24"/>
      <w:szCs w:val="24"/>
    </w:rPr>
  </w:style>
  <w:style w:type="character" w:customStyle="1" w:styleId="37">
    <w:name w:val="Знак3 Знак Знак"/>
    <w:rsid w:val="00FD5E59"/>
  </w:style>
  <w:style w:type="character" w:customStyle="1" w:styleId="aff2">
    <w:name w:val="Символ сноски"/>
    <w:rsid w:val="00FD5E59"/>
    <w:rPr>
      <w:vertAlign w:val="superscript"/>
    </w:rPr>
  </w:style>
  <w:style w:type="character" w:customStyle="1" w:styleId="28">
    <w:name w:val="Знак Знак2"/>
    <w:basedOn w:val="13"/>
    <w:rsid w:val="00FD5E59"/>
    <w:rPr>
      <w:rFonts w:ascii="Tahoma" w:hAnsi="Tahoma" w:cs="Tahoma"/>
      <w:shd w:val="clear" w:color="auto" w:fill="000080"/>
    </w:rPr>
  </w:style>
  <w:style w:type="character" w:customStyle="1" w:styleId="81">
    <w:name w:val="Знак Знак8"/>
    <w:rsid w:val="00FD5E59"/>
    <w:rPr>
      <w:rFonts w:ascii="TimesET" w:hAnsi="TimesET" w:cs="TimesET"/>
      <w:sz w:val="32"/>
      <w:szCs w:val="24"/>
    </w:rPr>
  </w:style>
  <w:style w:type="character" w:customStyle="1" w:styleId="TimesNewRoman12">
    <w:name w:val="Стиль Times New Roman 12 пт зачеркнутый"/>
    <w:rsid w:val="00FD5E59"/>
    <w:rPr>
      <w:rFonts w:ascii="Times New Roman" w:hAnsi="Times New Roman" w:cs="Times New Roman"/>
      <w:sz w:val="24"/>
      <w:szCs w:val="24"/>
    </w:rPr>
  </w:style>
  <w:style w:type="character" w:customStyle="1" w:styleId="1c">
    <w:name w:val="Знак Знак1"/>
    <w:basedOn w:val="13"/>
    <w:rsid w:val="00FD5E59"/>
    <w:rPr>
      <w:rFonts w:ascii="Courier New" w:hAnsi="Courier New" w:cs="Courier New"/>
    </w:rPr>
  </w:style>
  <w:style w:type="character" w:customStyle="1" w:styleId="aff3">
    <w:name w:val="Знак Знак"/>
    <w:basedOn w:val="13"/>
    <w:rsid w:val="00FD5E59"/>
    <w:rPr>
      <w:rFonts w:ascii="Cambria" w:hAnsi="Cambria" w:cs="Cambria"/>
      <w:sz w:val="24"/>
      <w:szCs w:val="24"/>
    </w:rPr>
  </w:style>
  <w:style w:type="character" w:styleId="aff4">
    <w:name w:val="Subtle Reference"/>
    <w:basedOn w:val="13"/>
    <w:qFormat/>
    <w:rsid w:val="00FD5E59"/>
    <w:rPr>
      <w:smallCaps/>
      <w:color w:val="C0504D"/>
      <w:u w:val="single"/>
    </w:rPr>
  </w:style>
  <w:style w:type="character" w:customStyle="1" w:styleId="ConsPlusNormal0">
    <w:name w:val="ConsPlusNormal Знак"/>
    <w:rsid w:val="00FD5E59"/>
    <w:rPr>
      <w:rFonts w:ascii="Arial" w:hAnsi="Arial" w:cs="Arial"/>
      <w:lang w:val="ru-RU" w:bidi="ar-SA"/>
    </w:rPr>
  </w:style>
  <w:style w:type="character" w:customStyle="1" w:styleId="spanoffilialname">
    <w:name w:val="span_of_filial_name"/>
    <w:rsid w:val="00FD5E59"/>
  </w:style>
  <w:style w:type="paragraph" w:customStyle="1" w:styleId="aff5">
    <w:name w:val="Заголовок"/>
    <w:basedOn w:val="a"/>
    <w:next w:val="afa"/>
    <w:rsid w:val="00FD5E5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1d">
    <w:name w:val="Указатель1"/>
    <w:basedOn w:val="a"/>
    <w:rsid w:val="00FD5E5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e">
    <w:name w:val="Название объекта1"/>
    <w:basedOn w:val="a"/>
    <w:next w:val="a"/>
    <w:rsid w:val="00FD5E5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f6">
    <w:name w:val="Subtitle"/>
    <w:basedOn w:val="a"/>
    <w:next w:val="a"/>
    <w:link w:val="aff7"/>
    <w:qFormat/>
    <w:rsid w:val="00FD5E59"/>
    <w:pPr>
      <w:suppressAutoHyphens/>
      <w:spacing w:after="60" w:line="240" w:lineRule="auto"/>
      <w:jc w:val="center"/>
    </w:pPr>
    <w:rPr>
      <w:rFonts w:ascii="Cambria" w:eastAsia="Times New Roman" w:hAnsi="Cambria" w:cs="Cambria"/>
      <w:sz w:val="24"/>
      <w:szCs w:val="24"/>
      <w:lang w:eastAsia="zh-CN"/>
    </w:rPr>
  </w:style>
  <w:style w:type="character" w:customStyle="1" w:styleId="aff7">
    <w:name w:val="Подзаголовок Знак"/>
    <w:basedOn w:val="a0"/>
    <w:link w:val="aff6"/>
    <w:rsid w:val="00FD5E59"/>
    <w:rPr>
      <w:rFonts w:ascii="Cambria" w:eastAsia="Times New Roman" w:hAnsi="Cambria" w:cs="Cambria"/>
      <w:sz w:val="24"/>
      <w:szCs w:val="24"/>
      <w:lang w:eastAsia="zh-CN"/>
    </w:rPr>
  </w:style>
  <w:style w:type="paragraph" w:customStyle="1" w:styleId="aff8">
    <w:name w:val="Верхний и нижний колонтитулы"/>
    <w:basedOn w:val="a"/>
    <w:rsid w:val="00FD5E59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--">
    <w:name w:val="- СТРАНИЦА -"/>
    <w:rsid w:val="00FD5E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9">
    <w:name w:val="Автозамена"/>
    <w:rsid w:val="00FD5E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a">
    <w:name w:val="Знак"/>
    <w:basedOn w:val="a"/>
    <w:rsid w:val="00FD5E59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fb">
    <w:name w:val="Нормальный (таблица)"/>
    <w:basedOn w:val="a"/>
    <w:next w:val="a"/>
    <w:rsid w:val="00FD5E59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c">
    <w:name w:val="Прижатый влево"/>
    <w:basedOn w:val="a"/>
    <w:next w:val="a"/>
    <w:rsid w:val="00FD5E5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d">
    <w:name w:val="Знак Знак Знак Знак"/>
    <w:basedOn w:val="a"/>
    <w:rsid w:val="00FD5E59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312">
    <w:name w:val="Основной текст 31"/>
    <w:basedOn w:val="a"/>
    <w:rsid w:val="00FD5E5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FD5E59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1f">
    <w:name w:val="Без интервала1"/>
    <w:rsid w:val="00FD5E5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1f0">
    <w:name w:val="Абзац списка1"/>
    <w:basedOn w:val="a"/>
    <w:rsid w:val="00FD5E59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customStyle="1" w:styleId="1f1">
    <w:name w:val="Знак1"/>
    <w:basedOn w:val="a"/>
    <w:rsid w:val="00FD5E59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affe">
    <w:name w:val="Таблицы (моноширинный)"/>
    <w:basedOn w:val="a"/>
    <w:next w:val="a"/>
    <w:rsid w:val="00FD5E59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">
    <w:name w:val="Маркированный список1"/>
    <w:basedOn w:val="a"/>
    <w:rsid w:val="00FD5E59"/>
    <w:pPr>
      <w:numPr>
        <w:numId w:val="2"/>
      </w:num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0">
    <w:name w:val="S_Маркированный"/>
    <w:basedOn w:val="1"/>
    <w:rsid w:val="00FD5E59"/>
    <w:pPr>
      <w:tabs>
        <w:tab w:val="left" w:pos="900"/>
      </w:tabs>
      <w:ind w:firstLine="720"/>
    </w:pPr>
    <w:rPr>
      <w:lang w:val="x-none"/>
    </w:rPr>
  </w:style>
  <w:style w:type="paragraph" w:customStyle="1" w:styleId="213">
    <w:name w:val="Основной текст 21"/>
    <w:basedOn w:val="a"/>
    <w:rsid w:val="00FD5E5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4">
    <w:name w:val="Основной текст с отступом 21"/>
    <w:basedOn w:val="a"/>
    <w:rsid w:val="00FD5E5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nsPlusCell">
    <w:name w:val="ConsPlusCell"/>
    <w:rsid w:val="00FD5E5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Cell">
    <w:name w:val="ConsCell"/>
    <w:rsid w:val="00FD5E59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f2">
    <w:name w:val="Схема документа1"/>
    <w:basedOn w:val="a"/>
    <w:rsid w:val="00FD5E59"/>
    <w:pPr>
      <w:widowControl w:val="0"/>
      <w:shd w:val="clear" w:color="auto" w:fill="000080"/>
      <w:suppressAutoHyphens/>
      <w:autoSpaceDE w:val="0"/>
      <w:spacing w:after="0" w:line="240" w:lineRule="auto"/>
      <w:ind w:firstLine="720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font7">
    <w:name w:val="font7"/>
    <w:basedOn w:val="a"/>
    <w:rsid w:val="00FD5E5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ont8">
    <w:name w:val="font8"/>
    <w:basedOn w:val="a"/>
    <w:rsid w:val="00FD5E5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zh-CN"/>
    </w:rPr>
  </w:style>
  <w:style w:type="paragraph" w:customStyle="1" w:styleId="font9">
    <w:name w:val="font9"/>
    <w:basedOn w:val="a"/>
    <w:rsid w:val="00FD5E59"/>
    <w:pPr>
      <w:suppressAutoHyphens/>
      <w:spacing w:before="280" w:after="280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zh-CN"/>
    </w:rPr>
  </w:style>
  <w:style w:type="paragraph" w:customStyle="1" w:styleId="xl65">
    <w:name w:val="xl65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55">
    <w:name w:val="xl155"/>
    <w:basedOn w:val="a"/>
    <w:rsid w:val="00FD5E59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4F4F4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56">
    <w:name w:val="xl156"/>
    <w:basedOn w:val="a"/>
    <w:rsid w:val="00FD5E59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57">
    <w:name w:val="xl157"/>
    <w:basedOn w:val="a"/>
    <w:rsid w:val="00FD5E59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58">
    <w:name w:val="xl158"/>
    <w:basedOn w:val="a"/>
    <w:rsid w:val="00FD5E59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59">
    <w:name w:val="xl159"/>
    <w:basedOn w:val="a"/>
    <w:rsid w:val="00FD5E59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60">
    <w:name w:val="xl160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CC9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61">
    <w:name w:val="xl161"/>
    <w:basedOn w:val="a"/>
    <w:rsid w:val="00FD5E5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CC9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62">
    <w:name w:val="xl162"/>
    <w:basedOn w:val="a"/>
    <w:rsid w:val="00FD5E5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CC9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63">
    <w:name w:val="xl163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9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64">
    <w:name w:val="xl164"/>
    <w:basedOn w:val="a"/>
    <w:rsid w:val="00FD5E5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9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65">
    <w:name w:val="xl165"/>
    <w:basedOn w:val="a"/>
    <w:rsid w:val="00FD5E5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66">
    <w:name w:val="xl166"/>
    <w:basedOn w:val="a"/>
    <w:rsid w:val="00FD5E5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4F4F4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font10">
    <w:name w:val="font10"/>
    <w:basedOn w:val="a"/>
    <w:rsid w:val="00FD5E59"/>
    <w:pPr>
      <w:suppressAutoHyphens/>
      <w:spacing w:before="280" w:after="280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zh-CN"/>
    </w:rPr>
  </w:style>
  <w:style w:type="paragraph" w:customStyle="1" w:styleId="font11">
    <w:name w:val="font11"/>
    <w:basedOn w:val="a"/>
    <w:rsid w:val="00FD5E59"/>
    <w:pPr>
      <w:suppressAutoHyphens/>
      <w:spacing w:before="280" w:after="280" w:line="240" w:lineRule="auto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font12">
    <w:name w:val="font12"/>
    <w:basedOn w:val="a"/>
    <w:rsid w:val="00FD5E59"/>
    <w:pPr>
      <w:suppressAutoHyphens/>
      <w:spacing w:before="280" w:after="280" w:line="240" w:lineRule="auto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font13">
    <w:name w:val="font13"/>
    <w:basedOn w:val="a"/>
    <w:rsid w:val="00FD5E59"/>
    <w:pPr>
      <w:suppressAutoHyphens/>
      <w:spacing w:before="280" w:after="280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zh-CN"/>
    </w:rPr>
  </w:style>
  <w:style w:type="paragraph" w:customStyle="1" w:styleId="xl167">
    <w:name w:val="xl167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68">
    <w:name w:val="xl168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69">
    <w:name w:val="xl169"/>
    <w:basedOn w:val="a"/>
    <w:rsid w:val="00FD5E5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70">
    <w:name w:val="xl170"/>
    <w:basedOn w:val="a"/>
    <w:rsid w:val="00FD5E5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71">
    <w:name w:val="xl171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72">
    <w:name w:val="xl172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zh-CN"/>
    </w:rPr>
  </w:style>
  <w:style w:type="paragraph" w:customStyle="1" w:styleId="xl173">
    <w:name w:val="xl173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74">
    <w:name w:val="xl174"/>
    <w:basedOn w:val="a"/>
    <w:rsid w:val="00FD5E5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75">
    <w:name w:val="xl175"/>
    <w:basedOn w:val="a"/>
    <w:rsid w:val="00FD5E59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76">
    <w:name w:val="xl176"/>
    <w:basedOn w:val="a"/>
    <w:rsid w:val="00FD5E5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77">
    <w:name w:val="xl177"/>
    <w:basedOn w:val="a"/>
    <w:rsid w:val="00FD5E5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78">
    <w:name w:val="xl178"/>
    <w:basedOn w:val="a"/>
    <w:rsid w:val="00FD5E59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79">
    <w:name w:val="xl179"/>
    <w:basedOn w:val="a"/>
    <w:rsid w:val="00FD5E5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80">
    <w:name w:val="xl180"/>
    <w:basedOn w:val="a"/>
    <w:rsid w:val="00FD5E59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81">
    <w:name w:val="xl181"/>
    <w:basedOn w:val="a"/>
    <w:rsid w:val="00FD5E59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82">
    <w:name w:val="xl182"/>
    <w:basedOn w:val="a"/>
    <w:rsid w:val="00FD5E59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83">
    <w:name w:val="xl183"/>
    <w:basedOn w:val="a"/>
    <w:rsid w:val="00FD5E59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84">
    <w:name w:val="xl184"/>
    <w:basedOn w:val="a"/>
    <w:rsid w:val="00FD5E59"/>
    <w:pP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85">
    <w:name w:val="xl185"/>
    <w:basedOn w:val="a"/>
    <w:rsid w:val="00FD5E59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86">
    <w:name w:val="xl186"/>
    <w:basedOn w:val="a"/>
    <w:rsid w:val="00FD5E59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87">
    <w:name w:val="xl187"/>
    <w:basedOn w:val="a"/>
    <w:rsid w:val="00FD5E59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88">
    <w:name w:val="xl188"/>
    <w:basedOn w:val="a"/>
    <w:rsid w:val="00FD5E59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89">
    <w:name w:val="xl189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90">
    <w:name w:val="xl190"/>
    <w:basedOn w:val="a"/>
    <w:rsid w:val="00FD5E5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91">
    <w:name w:val="xl191"/>
    <w:basedOn w:val="a"/>
    <w:rsid w:val="00FD5E5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92">
    <w:name w:val="xl192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zh-CN"/>
    </w:rPr>
  </w:style>
  <w:style w:type="paragraph" w:customStyle="1" w:styleId="xl193">
    <w:name w:val="xl193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zh-CN"/>
    </w:rPr>
  </w:style>
  <w:style w:type="paragraph" w:customStyle="1" w:styleId="xl194">
    <w:name w:val="xl194"/>
    <w:basedOn w:val="a"/>
    <w:rsid w:val="00FD5E59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95">
    <w:name w:val="xl195"/>
    <w:basedOn w:val="a"/>
    <w:rsid w:val="00FD5E59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96">
    <w:name w:val="xl196"/>
    <w:basedOn w:val="a"/>
    <w:rsid w:val="00FD5E59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97">
    <w:name w:val="xl197"/>
    <w:basedOn w:val="a"/>
    <w:rsid w:val="00FD5E59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98">
    <w:name w:val="xl198"/>
    <w:basedOn w:val="a"/>
    <w:rsid w:val="00FD5E59"/>
    <w:pP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99">
    <w:name w:val="xl199"/>
    <w:basedOn w:val="a"/>
    <w:rsid w:val="00FD5E59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200">
    <w:name w:val="xl200"/>
    <w:basedOn w:val="a"/>
    <w:rsid w:val="00FD5E59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201">
    <w:name w:val="xl201"/>
    <w:basedOn w:val="a"/>
    <w:rsid w:val="00FD5E59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202">
    <w:name w:val="xl202"/>
    <w:basedOn w:val="a"/>
    <w:rsid w:val="00FD5E59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203">
    <w:name w:val="xl203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zh-CN"/>
    </w:rPr>
  </w:style>
  <w:style w:type="paragraph" w:customStyle="1" w:styleId="xl204">
    <w:name w:val="xl204"/>
    <w:basedOn w:val="a"/>
    <w:rsid w:val="00FD5E5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zh-CN"/>
    </w:rPr>
  </w:style>
  <w:style w:type="paragraph" w:customStyle="1" w:styleId="xl205">
    <w:name w:val="xl205"/>
    <w:basedOn w:val="a"/>
    <w:rsid w:val="00FD5E59"/>
    <w:pPr>
      <w:pBdr>
        <w:top w:val="none" w:sz="0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zh-CN"/>
    </w:rPr>
  </w:style>
  <w:style w:type="paragraph" w:customStyle="1" w:styleId="xl206">
    <w:name w:val="xl206"/>
    <w:basedOn w:val="a"/>
    <w:rsid w:val="00FD5E59"/>
    <w:pPr>
      <w:pBdr>
        <w:top w:val="none" w:sz="0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207">
    <w:name w:val="xl207"/>
    <w:basedOn w:val="a"/>
    <w:rsid w:val="00FD5E59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208">
    <w:name w:val="xl208"/>
    <w:basedOn w:val="a"/>
    <w:rsid w:val="00FD5E5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zh-CN"/>
    </w:rPr>
  </w:style>
  <w:style w:type="paragraph" w:customStyle="1" w:styleId="xl209">
    <w:name w:val="xl209"/>
    <w:basedOn w:val="a"/>
    <w:rsid w:val="00FD5E59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zh-CN"/>
    </w:rPr>
  </w:style>
  <w:style w:type="paragraph" w:customStyle="1" w:styleId="xl210">
    <w:name w:val="xl210"/>
    <w:basedOn w:val="a"/>
    <w:rsid w:val="00FD5E5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zh-CN"/>
    </w:rPr>
  </w:style>
  <w:style w:type="paragraph" w:customStyle="1" w:styleId="xl211">
    <w:name w:val="xl211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zh-CN"/>
    </w:rPr>
  </w:style>
  <w:style w:type="paragraph" w:customStyle="1" w:styleId="xl212">
    <w:name w:val="xl212"/>
    <w:basedOn w:val="a"/>
    <w:rsid w:val="00FD5E59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213">
    <w:name w:val="xl213"/>
    <w:basedOn w:val="a"/>
    <w:rsid w:val="00FD5E59"/>
    <w:pP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214">
    <w:name w:val="xl214"/>
    <w:basedOn w:val="a"/>
    <w:rsid w:val="00FD5E59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215">
    <w:name w:val="xl215"/>
    <w:basedOn w:val="a"/>
    <w:rsid w:val="00FD5E59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216">
    <w:name w:val="xl216"/>
    <w:basedOn w:val="a"/>
    <w:rsid w:val="00FD5E59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217">
    <w:name w:val="xl217"/>
    <w:basedOn w:val="a"/>
    <w:rsid w:val="00FD5E59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218">
    <w:name w:val="xl218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219">
    <w:name w:val="xl219"/>
    <w:basedOn w:val="a"/>
    <w:rsid w:val="00FD5E5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220">
    <w:name w:val="xl220"/>
    <w:basedOn w:val="a"/>
    <w:rsid w:val="00FD5E5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221">
    <w:name w:val="xl221"/>
    <w:basedOn w:val="a"/>
    <w:rsid w:val="00FD5E5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222">
    <w:name w:val="xl222"/>
    <w:basedOn w:val="a"/>
    <w:rsid w:val="00FD5E59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223">
    <w:name w:val="xl223"/>
    <w:basedOn w:val="a"/>
    <w:rsid w:val="00FD5E5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224">
    <w:name w:val="xl224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zh-CN"/>
    </w:rPr>
  </w:style>
  <w:style w:type="paragraph" w:customStyle="1" w:styleId="xl225">
    <w:name w:val="xl225"/>
    <w:basedOn w:val="a"/>
    <w:rsid w:val="00FD5E5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zh-CN"/>
    </w:rPr>
  </w:style>
  <w:style w:type="paragraph" w:customStyle="1" w:styleId="xl226">
    <w:name w:val="xl226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zh-CN"/>
    </w:rPr>
  </w:style>
  <w:style w:type="paragraph" w:customStyle="1" w:styleId="xl227">
    <w:name w:val="xl227"/>
    <w:basedOn w:val="a"/>
    <w:rsid w:val="00FD5E59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228">
    <w:name w:val="xl228"/>
    <w:basedOn w:val="a"/>
    <w:rsid w:val="00FD5E59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229">
    <w:name w:val="xl229"/>
    <w:basedOn w:val="a"/>
    <w:rsid w:val="00FD5E59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230">
    <w:name w:val="xl230"/>
    <w:basedOn w:val="a"/>
    <w:rsid w:val="00FD5E59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231">
    <w:name w:val="xl231"/>
    <w:basedOn w:val="a"/>
    <w:rsid w:val="00FD5E59"/>
    <w:pP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232">
    <w:name w:val="xl232"/>
    <w:basedOn w:val="a"/>
    <w:rsid w:val="00FD5E59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233">
    <w:name w:val="xl233"/>
    <w:basedOn w:val="a"/>
    <w:rsid w:val="00FD5E59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234">
    <w:name w:val="xl234"/>
    <w:basedOn w:val="a"/>
    <w:rsid w:val="00FD5E59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235">
    <w:name w:val="xl235"/>
    <w:basedOn w:val="a"/>
    <w:rsid w:val="00FD5E59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236">
    <w:name w:val="xl236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237">
    <w:name w:val="xl237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zh-CN"/>
    </w:rPr>
  </w:style>
  <w:style w:type="paragraph" w:customStyle="1" w:styleId="xl238">
    <w:name w:val="xl238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zh-CN"/>
    </w:rPr>
  </w:style>
  <w:style w:type="paragraph" w:customStyle="1" w:styleId="xl239">
    <w:name w:val="xl239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240">
    <w:name w:val="xl240"/>
    <w:basedOn w:val="a"/>
    <w:rsid w:val="00FD5E5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241">
    <w:name w:val="xl241"/>
    <w:basedOn w:val="a"/>
    <w:rsid w:val="00FD5E5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242">
    <w:name w:val="xl242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43">
    <w:name w:val="xl243"/>
    <w:basedOn w:val="a"/>
    <w:rsid w:val="00FD5E5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44">
    <w:name w:val="xl244"/>
    <w:basedOn w:val="a"/>
    <w:rsid w:val="00FD5E5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45">
    <w:name w:val="xl245"/>
    <w:basedOn w:val="a"/>
    <w:rsid w:val="00FD5E5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246">
    <w:name w:val="xl246"/>
    <w:basedOn w:val="a"/>
    <w:rsid w:val="00FD5E59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247">
    <w:name w:val="xl247"/>
    <w:basedOn w:val="a"/>
    <w:rsid w:val="00FD5E5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248">
    <w:name w:val="xl248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249">
    <w:name w:val="xl249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250">
    <w:name w:val="xl250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zh-CN"/>
    </w:rPr>
  </w:style>
  <w:style w:type="paragraph" w:customStyle="1" w:styleId="xl251">
    <w:name w:val="xl251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252">
    <w:name w:val="xl252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7DEE8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253">
    <w:name w:val="xl253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254">
    <w:name w:val="xl254"/>
    <w:basedOn w:val="a"/>
    <w:rsid w:val="00FD5E59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255">
    <w:name w:val="xl255"/>
    <w:basedOn w:val="a"/>
    <w:rsid w:val="00FD5E59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256">
    <w:name w:val="xl256"/>
    <w:basedOn w:val="a"/>
    <w:rsid w:val="00FD5E59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zh-CN"/>
    </w:rPr>
  </w:style>
  <w:style w:type="paragraph" w:customStyle="1" w:styleId="xl257">
    <w:name w:val="xl257"/>
    <w:basedOn w:val="a"/>
    <w:rsid w:val="00FD5E59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zh-CN"/>
    </w:rPr>
  </w:style>
  <w:style w:type="paragraph" w:customStyle="1" w:styleId="xl258">
    <w:name w:val="xl258"/>
    <w:basedOn w:val="a"/>
    <w:rsid w:val="00FD5E59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zh-CN"/>
    </w:rPr>
  </w:style>
  <w:style w:type="paragraph" w:customStyle="1" w:styleId="xl259">
    <w:name w:val="xl259"/>
    <w:basedOn w:val="a"/>
    <w:rsid w:val="00FD5E59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zh-CN"/>
    </w:rPr>
  </w:style>
  <w:style w:type="paragraph" w:customStyle="1" w:styleId="xl260">
    <w:name w:val="xl260"/>
    <w:basedOn w:val="a"/>
    <w:rsid w:val="00FD5E59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zh-CN"/>
    </w:rPr>
  </w:style>
  <w:style w:type="paragraph" w:customStyle="1" w:styleId="xl261">
    <w:name w:val="xl261"/>
    <w:basedOn w:val="a"/>
    <w:rsid w:val="00FD5E59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zh-CN"/>
    </w:rPr>
  </w:style>
  <w:style w:type="paragraph" w:customStyle="1" w:styleId="xl262">
    <w:name w:val="xl262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zh-CN"/>
    </w:rPr>
  </w:style>
  <w:style w:type="paragraph" w:customStyle="1" w:styleId="xl263">
    <w:name w:val="xl263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zh-CN"/>
    </w:rPr>
  </w:style>
  <w:style w:type="paragraph" w:customStyle="1" w:styleId="xl264">
    <w:name w:val="xl264"/>
    <w:basedOn w:val="a"/>
    <w:rsid w:val="00FD5E5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265">
    <w:name w:val="xl265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266">
    <w:name w:val="xl266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zh-CN"/>
    </w:rPr>
  </w:style>
  <w:style w:type="paragraph" w:customStyle="1" w:styleId="xl267">
    <w:name w:val="xl267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268">
    <w:name w:val="xl268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zh-CN"/>
    </w:rPr>
  </w:style>
  <w:style w:type="paragraph" w:customStyle="1" w:styleId="xl269">
    <w:name w:val="xl269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270">
    <w:name w:val="xl270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zh-CN"/>
    </w:rPr>
  </w:style>
  <w:style w:type="paragraph" w:customStyle="1" w:styleId="xl271">
    <w:name w:val="xl271"/>
    <w:basedOn w:val="a"/>
    <w:rsid w:val="00FD5E59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CD5B4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zh-CN"/>
    </w:rPr>
  </w:style>
  <w:style w:type="paragraph" w:customStyle="1" w:styleId="xl272">
    <w:name w:val="xl272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zh-CN"/>
    </w:rPr>
  </w:style>
  <w:style w:type="paragraph" w:customStyle="1" w:styleId="xl273">
    <w:name w:val="xl273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zh-CN"/>
    </w:rPr>
  </w:style>
  <w:style w:type="paragraph" w:customStyle="1" w:styleId="xl274">
    <w:name w:val="xl274"/>
    <w:basedOn w:val="a"/>
    <w:rsid w:val="00FD5E59"/>
    <w:pPr>
      <w:shd w:val="clear" w:color="auto" w:fill="FCD5B4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275">
    <w:name w:val="xl275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CD5B4"/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276">
    <w:name w:val="xl276"/>
    <w:basedOn w:val="a"/>
    <w:rsid w:val="00FD5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zh-CN"/>
    </w:rPr>
  </w:style>
  <w:style w:type="paragraph" w:customStyle="1" w:styleId="xl277">
    <w:name w:val="xl277"/>
    <w:basedOn w:val="a"/>
    <w:rsid w:val="00FD5E5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CD5B4"/>
      <w:suppressAutoHyphens/>
      <w:spacing w:before="280" w:after="280" w:line="240" w:lineRule="auto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xl278">
    <w:name w:val="xl278"/>
    <w:basedOn w:val="a"/>
    <w:rsid w:val="00FD5E59"/>
    <w:pPr>
      <w:shd w:val="clear" w:color="auto" w:fill="FCD5B4"/>
      <w:suppressAutoHyphens/>
      <w:spacing w:before="280" w:after="280" w:line="240" w:lineRule="auto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1f3">
    <w:name w:val="Текст1"/>
    <w:basedOn w:val="a"/>
    <w:rsid w:val="00FD5E5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38">
    <w:name w:val="Знак Знак3 Знак"/>
    <w:basedOn w:val="a"/>
    <w:rsid w:val="00FD5E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afff">
    <w:name w:val="Заголовок статьи"/>
    <w:basedOn w:val="a"/>
    <w:next w:val="a"/>
    <w:rsid w:val="00FD5E59"/>
    <w:pPr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0">
    <w:name w:val="Статья"/>
    <w:basedOn w:val="a"/>
    <w:rsid w:val="00FD5E59"/>
    <w:pPr>
      <w:suppressAutoHyphens/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customStyle="1" w:styleId="afff1">
    <w:name w:val="Содержимое врезки"/>
    <w:basedOn w:val="afa"/>
    <w:rsid w:val="00FD5E59"/>
    <w:pPr>
      <w:suppressAutoHyphens/>
      <w:ind w:firstLine="0"/>
      <w:jc w:val="left"/>
    </w:pPr>
    <w:rPr>
      <w:rFonts w:ascii="Times New Roman" w:hAnsi="Times New Roman"/>
      <w:szCs w:val="28"/>
      <w:lang w:eastAsia="zh-CN"/>
    </w:rPr>
  </w:style>
  <w:style w:type="paragraph" w:customStyle="1" w:styleId="afff2">
    <w:name w:val="Содержимое таблицы"/>
    <w:basedOn w:val="a"/>
    <w:rsid w:val="00FD5E5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3">
    <w:name w:val="Заголовок таблицы"/>
    <w:basedOn w:val="afff2"/>
    <w:rsid w:val="00FD5E59"/>
    <w:pPr>
      <w:jc w:val="center"/>
    </w:pPr>
    <w:rPr>
      <w:b/>
      <w:bCs/>
    </w:rPr>
  </w:style>
  <w:style w:type="numbering" w:customStyle="1" w:styleId="42">
    <w:name w:val="Нет списка4"/>
    <w:next w:val="a2"/>
    <w:uiPriority w:val="99"/>
    <w:semiHidden/>
    <w:unhideWhenUsed/>
    <w:rsid w:val="00FD5E59"/>
  </w:style>
  <w:style w:type="numbering" w:customStyle="1" w:styleId="WWNum12">
    <w:name w:val="WWNum12"/>
    <w:basedOn w:val="a2"/>
    <w:rsid w:val="00FD5E59"/>
    <w:pPr>
      <w:numPr>
        <w:numId w:val="21"/>
      </w:numPr>
    </w:pPr>
  </w:style>
  <w:style w:type="numbering" w:customStyle="1" w:styleId="WWNum111">
    <w:name w:val="WWNum111"/>
    <w:basedOn w:val="a2"/>
    <w:rsid w:val="00FD5E59"/>
    <w:pPr>
      <w:numPr>
        <w:numId w:val="23"/>
      </w:numPr>
    </w:pPr>
  </w:style>
  <w:style w:type="numbering" w:customStyle="1" w:styleId="130">
    <w:name w:val="Нет списка13"/>
    <w:next w:val="a2"/>
    <w:uiPriority w:val="99"/>
    <w:semiHidden/>
    <w:unhideWhenUsed/>
    <w:rsid w:val="00FD5E59"/>
  </w:style>
  <w:style w:type="numbering" w:customStyle="1" w:styleId="112">
    <w:name w:val="Нет списка112"/>
    <w:next w:val="a2"/>
    <w:uiPriority w:val="99"/>
    <w:semiHidden/>
    <w:unhideWhenUsed/>
    <w:rsid w:val="00FD5E59"/>
  </w:style>
  <w:style w:type="numbering" w:customStyle="1" w:styleId="WWNum121">
    <w:name w:val="WWNum121"/>
    <w:basedOn w:val="a2"/>
    <w:rsid w:val="00FD5E59"/>
  </w:style>
  <w:style w:type="numbering" w:customStyle="1" w:styleId="WWNum21">
    <w:name w:val="WWNum21"/>
    <w:basedOn w:val="a2"/>
    <w:rsid w:val="00FD5E59"/>
  </w:style>
  <w:style w:type="numbering" w:customStyle="1" w:styleId="WWNum1111">
    <w:name w:val="WWNum1111"/>
    <w:basedOn w:val="a2"/>
    <w:rsid w:val="00FD5E59"/>
  </w:style>
  <w:style w:type="numbering" w:customStyle="1" w:styleId="WWNum22">
    <w:name w:val="WWNum22"/>
    <w:basedOn w:val="a2"/>
    <w:rsid w:val="00FD5E59"/>
    <w:pPr>
      <w:numPr>
        <w:numId w:val="32"/>
      </w:numPr>
    </w:pPr>
  </w:style>
  <w:style w:type="numbering" w:customStyle="1" w:styleId="52">
    <w:name w:val="Нет списка5"/>
    <w:next w:val="a2"/>
    <w:uiPriority w:val="99"/>
    <w:semiHidden/>
    <w:unhideWhenUsed/>
    <w:rsid w:val="00FD5E59"/>
  </w:style>
  <w:style w:type="numbering" w:customStyle="1" w:styleId="WWNum13">
    <w:name w:val="WWNum13"/>
    <w:basedOn w:val="a2"/>
    <w:rsid w:val="00FD5E59"/>
  </w:style>
  <w:style w:type="numbering" w:customStyle="1" w:styleId="WWNum112">
    <w:name w:val="WWNum112"/>
    <w:basedOn w:val="a2"/>
    <w:rsid w:val="00FD5E59"/>
  </w:style>
  <w:style w:type="numbering" w:customStyle="1" w:styleId="140">
    <w:name w:val="Нет списка14"/>
    <w:next w:val="a2"/>
    <w:uiPriority w:val="99"/>
    <w:semiHidden/>
    <w:unhideWhenUsed/>
    <w:rsid w:val="00FD5E59"/>
  </w:style>
  <w:style w:type="numbering" w:customStyle="1" w:styleId="113">
    <w:name w:val="Нет списка113"/>
    <w:next w:val="a2"/>
    <w:uiPriority w:val="99"/>
    <w:semiHidden/>
    <w:unhideWhenUsed/>
    <w:rsid w:val="00FD5E59"/>
  </w:style>
  <w:style w:type="numbering" w:customStyle="1" w:styleId="WWNum122">
    <w:name w:val="WWNum122"/>
    <w:basedOn w:val="a2"/>
    <w:rsid w:val="00FD5E59"/>
  </w:style>
  <w:style w:type="numbering" w:customStyle="1" w:styleId="WWNum23">
    <w:name w:val="WWNum23"/>
    <w:basedOn w:val="a2"/>
    <w:rsid w:val="00FD5E59"/>
  </w:style>
  <w:style w:type="numbering" w:customStyle="1" w:styleId="WWNum1112">
    <w:name w:val="WWNum1112"/>
    <w:basedOn w:val="a2"/>
    <w:rsid w:val="00FD5E59"/>
  </w:style>
  <w:style w:type="numbering" w:customStyle="1" w:styleId="215">
    <w:name w:val="Нет списка21"/>
    <w:next w:val="a2"/>
    <w:uiPriority w:val="99"/>
    <w:semiHidden/>
    <w:unhideWhenUsed/>
    <w:rsid w:val="00FD5E59"/>
  </w:style>
  <w:style w:type="numbering" w:customStyle="1" w:styleId="121">
    <w:name w:val="Нет списка121"/>
    <w:next w:val="a2"/>
    <w:uiPriority w:val="99"/>
    <w:semiHidden/>
    <w:unhideWhenUsed/>
    <w:rsid w:val="00FD5E59"/>
  </w:style>
  <w:style w:type="numbering" w:customStyle="1" w:styleId="WWNum131">
    <w:name w:val="WWNum131"/>
    <w:basedOn w:val="a2"/>
    <w:rsid w:val="00FD5E59"/>
  </w:style>
  <w:style w:type="numbering" w:customStyle="1" w:styleId="WWNum211">
    <w:name w:val="WWNum211"/>
    <w:basedOn w:val="a2"/>
    <w:rsid w:val="00FD5E59"/>
  </w:style>
  <w:style w:type="numbering" w:customStyle="1" w:styleId="WWNum1121">
    <w:name w:val="WWNum1121"/>
    <w:basedOn w:val="a2"/>
    <w:rsid w:val="00FD5E59"/>
  </w:style>
  <w:style w:type="numbering" w:customStyle="1" w:styleId="62">
    <w:name w:val="Нет списка6"/>
    <w:next w:val="a2"/>
    <w:uiPriority w:val="99"/>
    <w:semiHidden/>
    <w:unhideWhenUsed/>
    <w:rsid w:val="00FD5E59"/>
  </w:style>
  <w:style w:type="numbering" w:customStyle="1" w:styleId="WWNum15">
    <w:name w:val="WWNum15"/>
    <w:basedOn w:val="a2"/>
    <w:rsid w:val="00FD5E59"/>
  </w:style>
  <w:style w:type="numbering" w:customStyle="1" w:styleId="WWNum113">
    <w:name w:val="WWNum113"/>
    <w:basedOn w:val="a2"/>
    <w:rsid w:val="00FD5E59"/>
  </w:style>
  <w:style w:type="numbering" w:customStyle="1" w:styleId="150">
    <w:name w:val="Нет списка15"/>
    <w:next w:val="a2"/>
    <w:uiPriority w:val="99"/>
    <w:semiHidden/>
    <w:unhideWhenUsed/>
    <w:rsid w:val="00FD5E59"/>
  </w:style>
  <w:style w:type="numbering" w:customStyle="1" w:styleId="114">
    <w:name w:val="Нет списка114"/>
    <w:next w:val="a2"/>
    <w:uiPriority w:val="99"/>
    <w:semiHidden/>
    <w:unhideWhenUsed/>
    <w:rsid w:val="00FD5E59"/>
  </w:style>
  <w:style w:type="numbering" w:customStyle="1" w:styleId="WWNum123">
    <w:name w:val="WWNum123"/>
    <w:basedOn w:val="a2"/>
    <w:rsid w:val="00FD5E59"/>
  </w:style>
  <w:style w:type="numbering" w:customStyle="1" w:styleId="WWNum24">
    <w:name w:val="WWNum24"/>
    <w:basedOn w:val="a2"/>
    <w:rsid w:val="00FD5E59"/>
  </w:style>
  <w:style w:type="numbering" w:customStyle="1" w:styleId="WWNum1113">
    <w:name w:val="WWNum1113"/>
    <w:basedOn w:val="a2"/>
    <w:rsid w:val="00FD5E59"/>
  </w:style>
  <w:style w:type="numbering" w:customStyle="1" w:styleId="220">
    <w:name w:val="Нет списка22"/>
    <w:next w:val="a2"/>
    <w:uiPriority w:val="99"/>
    <w:semiHidden/>
    <w:unhideWhenUsed/>
    <w:rsid w:val="00FD5E59"/>
  </w:style>
  <w:style w:type="numbering" w:customStyle="1" w:styleId="122">
    <w:name w:val="Нет списка122"/>
    <w:next w:val="a2"/>
    <w:uiPriority w:val="99"/>
    <w:semiHidden/>
    <w:unhideWhenUsed/>
    <w:rsid w:val="00FD5E59"/>
  </w:style>
  <w:style w:type="numbering" w:customStyle="1" w:styleId="WWNum132">
    <w:name w:val="WWNum132"/>
    <w:basedOn w:val="a2"/>
    <w:rsid w:val="00FD5E59"/>
  </w:style>
  <w:style w:type="numbering" w:customStyle="1" w:styleId="WWNum212">
    <w:name w:val="WWNum212"/>
    <w:basedOn w:val="a2"/>
    <w:rsid w:val="00FD5E59"/>
  </w:style>
  <w:style w:type="numbering" w:customStyle="1" w:styleId="WWNum1122">
    <w:name w:val="WWNum1122"/>
    <w:basedOn w:val="a2"/>
    <w:rsid w:val="00FD5E59"/>
  </w:style>
  <w:style w:type="table" w:customStyle="1" w:styleId="1f4">
    <w:name w:val="Сетка таблицы1"/>
    <w:basedOn w:val="a1"/>
    <w:next w:val="afd"/>
    <w:uiPriority w:val="59"/>
    <w:rsid w:val="00FD5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FD5E59"/>
  </w:style>
  <w:style w:type="numbering" w:customStyle="1" w:styleId="131">
    <w:name w:val="Нет списка131"/>
    <w:next w:val="a2"/>
    <w:uiPriority w:val="99"/>
    <w:semiHidden/>
    <w:unhideWhenUsed/>
    <w:rsid w:val="00FD5E59"/>
  </w:style>
  <w:style w:type="numbering" w:customStyle="1" w:styleId="WWNum141">
    <w:name w:val="WWNum141"/>
    <w:basedOn w:val="a2"/>
    <w:rsid w:val="00FD5E59"/>
  </w:style>
  <w:style w:type="numbering" w:customStyle="1" w:styleId="WWNum221">
    <w:name w:val="WWNum221"/>
    <w:basedOn w:val="a2"/>
    <w:rsid w:val="00FD5E59"/>
  </w:style>
  <w:style w:type="numbering" w:customStyle="1" w:styleId="WWNum1131">
    <w:name w:val="WWNum1131"/>
    <w:basedOn w:val="a2"/>
    <w:rsid w:val="00FD5E59"/>
  </w:style>
  <w:style w:type="numbering" w:customStyle="1" w:styleId="410">
    <w:name w:val="Нет списка41"/>
    <w:next w:val="a2"/>
    <w:uiPriority w:val="99"/>
    <w:semiHidden/>
    <w:unhideWhenUsed/>
    <w:rsid w:val="00FD5E59"/>
  </w:style>
  <w:style w:type="numbering" w:customStyle="1" w:styleId="141">
    <w:name w:val="Нет списка141"/>
    <w:next w:val="a2"/>
    <w:uiPriority w:val="99"/>
    <w:semiHidden/>
    <w:unhideWhenUsed/>
    <w:rsid w:val="00FD5E59"/>
  </w:style>
  <w:style w:type="numbering" w:customStyle="1" w:styleId="WWNum151">
    <w:name w:val="WWNum151"/>
    <w:basedOn w:val="a2"/>
    <w:rsid w:val="00FD5E59"/>
  </w:style>
  <w:style w:type="numbering" w:customStyle="1" w:styleId="WWNum231">
    <w:name w:val="WWNum231"/>
    <w:basedOn w:val="a2"/>
    <w:rsid w:val="00FD5E59"/>
  </w:style>
  <w:style w:type="numbering" w:customStyle="1" w:styleId="WWNum114">
    <w:name w:val="WWNum114"/>
    <w:basedOn w:val="a2"/>
    <w:rsid w:val="00FD5E59"/>
  </w:style>
  <w:style w:type="numbering" w:customStyle="1" w:styleId="510">
    <w:name w:val="Нет списка51"/>
    <w:next w:val="a2"/>
    <w:uiPriority w:val="99"/>
    <w:semiHidden/>
    <w:unhideWhenUsed/>
    <w:rsid w:val="00FD5E59"/>
  </w:style>
  <w:style w:type="numbering" w:customStyle="1" w:styleId="151">
    <w:name w:val="Нет списка151"/>
    <w:next w:val="a2"/>
    <w:uiPriority w:val="99"/>
    <w:semiHidden/>
    <w:unhideWhenUsed/>
    <w:rsid w:val="00FD5E59"/>
  </w:style>
  <w:style w:type="numbering" w:customStyle="1" w:styleId="WWNum16">
    <w:name w:val="WWNum16"/>
    <w:basedOn w:val="a2"/>
    <w:rsid w:val="00FD5E59"/>
  </w:style>
  <w:style w:type="numbering" w:customStyle="1" w:styleId="WWNum241">
    <w:name w:val="WWNum241"/>
    <w:basedOn w:val="a2"/>
    <w:rsid w:val="00FD5E59"/>
  </w:style>
  <w:style w:type="numbering" w:customStyle="1" w:styleId="WWNum115">
    <w:name w:val="WWNum115"/>
    <w:basedOn w:val="a2"/>
    <w:rsid w:val="00FD5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3593</Words>
  <Characters>20483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2021-05-13T06:23:00Z</dcterms:created>
  <dcterms:modified xsi:type="dcterms:W3CDTF">2021-05-13T07:02:00Z</dcterms:modified>
</cp:coreProperties>
</file>